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0A8" w:rsidRPr="00422BCB" w:rsidRDefault="00014167" w:rsidP="009E70C9">
      <w:pPr>
        <w:ind w:left="142" w:right="-143"/>
        <w:jc w:val="right"/>
        <w:rPr>
          <w:b/>
          <w:sz w:val="22"/>
          <w:szCs w:val="22"/>
          <w:u w:val="single"/>
        </w:rPr>
      </w:pPr>
      <w:bookmarkStart w:id="0" w:name="_GoBack"/>
      <w:bookmarkEnd w:id="0"/>
      <w:r w:rsidRPr="00422BCB">
        <w:rPr>
          <w:b/>
          <w:sz w:val="22"/>
          <w:szCs w:val="22"/>
        </w:rPr>
        <w:t xml:space="preserve">                     </w:t>
      </w:r>
      <w:r w:rsidR="00D06F7C" w:rsidRPr="00422BCB">
        <w:rPr>
          <w:b/>
          <w:sz w:val="22"/>
          <w:szCs w:val="22"/>
        </w:rPr>
        <w:t xml:space="preserve">                                                                           </w:t>
      </w:r>
      <w:r w:rsidRPr="00422BCB">
        <w:rPr>
          <w:b/>
          <w:sz w:val="22"/>
          <w:szCs w:val="22"/>
        </w:rPr>
        <w:t xml:space="preserve">           </w:t>
      </w:r>
      <w:r w:rsidR="00394BC7" w:rsidRPr="00422BCB">
        <w:rPr>
          <w:b/>
          <w:sz w:val="22"/>
          <w:szCs w:val="22"/>
          <w:lang w:val="ru-RU"/>
        </w:rPr>
        <w:t xml:space="preserve">                      </w:t>
      </w:r>
      <w:r w:rsidRPr="00422BCB">
        <w:rPr>
          <w:b/>
          <w:sz w:val="22"/>
          <w:szCs w:val="22"/>
        </w:rPr>
        <w:t xml:space="preserve">                              </w:t>
      </w:r>
      <w:r w:rsidR="00486DC1" w:rsidRPr="00422BCB">
        <w:rPr>
          <w:b/>
          <w:sz w:val="22"/>
          <w:szCs w:val="22"/>
        </w:rPr>
        <w:t xml:space="preserve">                                   </w:t>
      </w:r>
      <w:r w:rsidR="005152B2" w:rsidRPr="00422BCB">
        <w:rPr>
          <w:b/>
          <w:sz w:val="22"/>
          <w:szCs w:val="22"/>
        </w:rPr>
        <w:t xml:space="preserve">                                              </w:t>
      </w:r>
      <w:r w:rsidR="004F03BF" w:rsidRPr="00422BCB">
        <w:rPr>
          <w:b/>
          <w:sz w:val="22"/>
          <w:szCs w:val="22"/>
        </w:rPr>
        <w:t xml:space="preserve">                                                              </w:t>
      </w:r>
      <w:r w:rsidR="00DB69DE" w:rsidRPr="00422BCB">
        <w:rPr>
          <w:b/>
          <w:sz w:val="22"/>
          <w:szCs w:val="22"/>
        </w:rPr>
        <w:t xml:space="preserve">                                 </w:t>
      </w:r>
      <w:r w:rsidR="008237A1" w:rsidRPr="00422BCB">
        <w:rPr>
          <w:b/>
          <w:sz w:val="22"/>
          <w:szCs w:val="22"/>
        </w:rPr>
        <w:t xml:space="preserve">                                           </w:t>
      </w:r>
      <w:r w:rsidR="00DB69DE" w:rsidRPr="00422BCB">
        <w:rPr>
          <w:b/>
          <w:sz w:val="22"/>
          <w:szCs w:val="22"/>
        </w:rPr>
        <w:t xml:space="preserve">                                                    </w:t>
      </w:r>
      <w:r w:rsidR="002F3FA7" w:rsidRPr="00422BCB">
        <w:rPr>
          <w:b/>
          <w:sz w:val="22"/>
          <w:szCs w:val="22"/>
        </w:rPr>
        <w:t xml:space="preserve">                                                                                               </w:t>
      </w:r>
    </w:p>
    <w:p w:rsidR="00394BC7" w:rsidRPr="00422BCB" w:rsidRDefault="00394BC7" w:rsidP="009E70C9">
      <w:pPr>
        <w:ind w:left="142" w:right="-143"/>
        <w:jc w:val="center"/>
        <w:rPr>
          <w:sz w:val="22"/>
          <w:szCs w:val="22"/>
          <w:lang w:val="ru-RU"/>
        </w:rPr>
      </w:pPr>
    </w:p>
    <w:p w:rsidR="00121B61" w:rsidRPr="00422BCB" w:rsidRDefault="00121B61" w:rsidP="009E70C9">
      <w:pPr>
        <w:ind w:left="142" w:right="-143"/>
        <w:jc w:val="center"/>
        <w:rPr>
          <w:sz w:val="22"/>
          <w:szCs w:val="22"/>
        </w:rPr>
      </w:pPr>
      <w:r w:rsidRPr="00422BCB">
        <w:rPr>
          <w:rFonts w:ascii="MS Sans Serif" w:hAnsi="MS Sans Serif"/>
          <w:noProof/>
          <w:sz w:val="22"/>
          <w:szCs w:val="22"/>
          <w:lang w:val="ru-RU"/>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436552" w:rsidRDefault="00121B61" w:rsidP="009E70C9">
      <w:pPr>
        <w:pStyle w:val="a3"/>
        <w:ind w:left="142" w:right="-143"/>
        <w:rPr>
          <w:sz w:val="26"/>
          <w:szCs w:val="26"/>
        </w:rPr>
      </w:pPr>
      <w:r w:rsidRPr="00436552">
        <w:rPr>
          <w:sz w:val="26"/>
          <w:szCs w:val="26"/>
        </w:rPr>
        <w:t>БУЧАНСЬКА     МІСЬКА      РАДА</w:t>
      </w:r>
    </w:p>
    <w:p w:rsidR="00121B61" w:rsidRPr="00436552" w:rsidRDefault="00925CD4" w:rsidP="009E70C9">
      <w:pPr>
        <w:pStyle w:val="a3"/>
        <w:spacing w:line="240" w:lineRule="atLeast"/>
        <w:ind w:left="142" w:right="-143"/>
        <w:rPr>
          <w:b w:val="0"/>
          <w:sz w:val="26"/>
          <w:szCs w:val="26"/>
        </w:rPr>
      </w:pPr>
      <w:r w:rsidRPr="00436552">
        <w:rPr>
          <w:b w:val="0"/>
          <w:sz w:val="26"/>
          <w:szCs w:val="26"/>
          <w:u w:val="single"/>
        </w:rPr>
        <w:softHyphen/>
      </w:r>
      <w:r w:rsidRPr="00436552">
        <w:rPr>
          <w:b w:val="0"/>
          <w:sz w:val="26"/>
          <w:szCs w:val="26"/>
          <w:u w:val="single"/>
        </w:rPr>
        <w:softHyphen/>
      </w:r>
      <w:r w:rsidRPr="00436552">
        <w:rPr>
          <w:b w:val="0"/>
          <w:sz w:val="26"/>
          <w:szCs w:val="26"/>
          <w:u w:val="single"/>
        </w:rPr>
        <w:softHyphen/>
      </w:r>
      <w:r w:rsidRPr="00436552">
        <w:rPr>
          <w:b w:val="0"/>
          <w:sz w:val="26"/>
          <w:szCs w:val="26"/>
          <w:u w:val="single"/>
        </w:rPr>
        <w:softHyphen/>
      </w:r>
      <w:r w:rsidR="00171E20" w:rsidRPr="00436552">
        <w:rPr>
          <w:b w:val="0"/>
          <w:sz w:val="26"/>
          <w:szCs w:val="26"/>
          <w:u w:val="single"/>
        </w:rPr>
        <w:t xml:space="preserve">                                   </w:t>
      </w:r>
      <w:r w:rsidR="003D3556" w:rsidRPr="00436552">
        <w:rPr>
          <w:sz w:val="26"/>
          <w:szCs w:val="26"/>
          <w:u w:val="single"/>
        </w:rPr>
        <w:t>КИЇВСЬКОЇ ОБЛАСТІ</w:t>
      </w:r>
      <w:r w:rsidR="00637446" w:rsidRPr="00436552">
        <w:rPr>
          <w:sz w:val="26"/>
          <w:szCs w:val="26"/>
          <w:u w:val="single"/>
        </w:rPr>
        <w:t>________________</w:t>
      </w:r>
      <w:r w:rsidR="003D3556" w:rsidRPr="00436552">
        <w:rPr>
          <w:b w:val="0"/>
          <w:color w:val="FFFFFF" w:themeColor="background1"/>
          <w:sz w:val="26"/>
          <w:szCs w:val="26"/>
          <w:u w:val="single"/>
        </w:rPr>
        <w:t>,</w:t>
      </w:r>
    </w:p>
    <w:p w:rsidR="00121B61" w:rsidRPr="00436552" w:rsidRDefault="00121B61" w:rsidP="009E70C9">
      <w:pPr>
        <w:pStyle w:val="a3"/>
        <w:spacing w:line="240" w:lineRule="atLeast"/>
        <w:ind w:left="142" w:right="-143"/>
        <w:rPr>
          <w:sz w:val="26"/>
          <w:szCs w:val="26"/>
          <w:u w:val="single"/>
        </w:rPr>
      </w:pPr>
      <w:r w:rsidRPr="00436552">
        <w:rPr>
          <w:sz w:val="26"/>
          <w:szCs w:val="26"/>
        </w:rPr>
        <w:t>В И К О Н А В Ч И  Й         К О М І Т Е Т</w:t>
      </w:r>
    </w:p>
    <w:p w:rsidR="00121B61" w:rsidRPr="00436552" w:rsidRDefault="00121B61" w:rsidP="009E70C9">
      <w:pPr>
        <w:pStyle w:val="3"/>
        <w:tabs>
          <w:tab w:val="left" w:pos="8931"/>
        </w:tabs>
        <w:ind w:left="142" w:right="-143"/>
        <w:jc w:val="center"/>
        <w:rPr>
          <w:rFonts w:ascii="Times New Roman" w:hAnsi="Times New Roman" w:cs="Times New Roman"/>
        </w:rPr>
      </w:pPr>
      <w:r w:rsidRPr="00436552">
        <w:rPr>
          <w:rFonts w:ascii="Times New Roman" w:hAnsi="Times New Roman" w:cs="Times New Roman"/>
        </w:rPr>
        <w:t>Р  І  Ш  Е  Н  Н  Я</w:t>
      </w:r>
    </w:p>
    <w:p w:rsidR="00117890" w:rsidRDefault="00117890" w:rsidP="00117890">
      <w:pPr>
        <w:rPr>
          <w:sz w:val="22"/>
          <w:szCs w:val="22"/>
          <w:lang w:val="ru-RU"/>
        </w:rPr>
      </w:pPr>
    </w:p>
    <w:p w:rsidR="00CE7805" w:rsidRPr="00CE7805" w:rsidRDefault="00CE7805" w:rsidP="00117890">
      <w:pPr>
        <w:rPr>
          <w:sz w:val="22"/>
          <w:szCs w:val="22"/>
          <w:lang w:val="ru-RU"/>
        </w:rPr>
      </w:pPr>
    </w:p>
    <w:p w:rsidR="005519F1" w:rsidRPr="00422BCB" w:rsidRDefault="005519F1" w:rsidP="00117890">
      <w:pPr>
        <w:rPr>
          <w:sz w:val="22"/>
          <w:szCs w:val="22"/>
        </w:rPr>
      </w:pPr>
    </w:p>
    <w:p w:rsidR="006C24E6" w:rsidRPr="00436552" w:rsidRDefault="006C24E6" w:rsidP="00ED0676">
      <w:pPr>
        <w:ind w:left="851" w:right="-142"/>
        <w:rPr>
          <w:sz w:val="26"/>
          <w:szCs w:val="26"/>
        </w:rPr>
      </w:pPr>
    </w:p>
    <w:p w:rsidR="00494C17" w:rsidRPr="003D7547" w:rsidRDefault="0041664F" w:rsidP="003D7547">
      <w:pPr>
        <w:ind w:left="567" w:right="284"/>
        <w:jc w:val="both"/>
        <w:rPr>
          <w:b/>
          <w:bCs/>
          <w:sz w:val="26"/>
          <w:szCs w:val="26"/>
          <w:lang w:val="ru-RU"/>
        </w:rPr>
      </w:pPr>
      <w:r w:rsidRPr="003D7547">
        <w:rPr>
          <w:b/>
          <w:bCs/>
          <w:sz w:val="26"/>
          <w:szCs w:val="26"/>
          <w:u w:val="single"/>
        </w:rPr>
        <w:t>«</w:t>
      </w:r>
      <w:r w:rsidR="00303431" w:rsidRPr="003D7547">
        <w:rPr>
          <w:b/>
          <w:bCs/>
          <w:sz w:val="26"/>
          <w:szCs w:val="26"/>
          <w:u w:val="single"/>
        </w:rPr>
        <w:t>15</w:t>
      </w:r>
      <w:r w:rsidRPr="003D7547">
        <w:rPr>
          <w:b/>
          <w:bCs/>
          <w:sz w:val="26"/>
          <w:szCs w:val="26"/>
          <w:u w:val="single"/>
        </w:rPr>
        <w:t>»</w:t>
      </w:r>
      <w:r w:rsidR="00436552" w:rsidRPr="003D7547">
        <w:rPr>
          <w:b/>
          <w:bCs/>
          <w:sz w:val="26"/>
          <w:szCs w:val="26"/>
          <w:u w:val="single"/>
          <w:lang w:val="ru-RU"/>
        </w:rPr>
        <w:t xml:space="preserve"> </w:t>
      </w:r>
      <w:r w:rsidR="00303431" w:rsidRPr="003D7547">
        <w:rPr>
          <w:b/>
          <w:bCs/>
          <w:sz w:val="26"/>
          <w:szCs w:val="26"/>
          <w:u w:val="single"/>
        </w:rPr>
        <w:t>червня</w:t>
      </w:r>
      <w:r w:rsidR="00436552" w:rsidRPr="003D7547">
        <w:rPr>
          <w:b/>
          <w:bCs/>
          <w:sz w:val="26"/>
          <w:szCs w:val="26"/>
          <w:u w:val="single"/>
          <w:lang w:val="ru-RU"/>
        </w:rPr>
        <w:t xml:space="preserve"> </w:t>
      </w:r>
      <w:r w:rsidR="00223CDD" w:rsidRPr="003D7547">
        <w:rPr>
          <w:b/>
          <w:bCs/>
          <w:sz w:val="26"/>
          <w:szCs w:val="26"/>
          <w:u w:val="single"/>
          <w:lang w:val="ru-RU"/>
        </w:rPr>
        <w:t>20</w:t>
      </w:r>
      <w:r w:rsidR="00496796" w:rsidRPr="003D7547">
        <w:rPr>
          <w:b/>
          <w:bCs/>
          <w:sz w:val="26"/>
          <w:szCs w:val="26"/>
          <w:u w:val="single"/>
          <w:lang w:val="ru-RU"/>
        </w:rPr>
        <w:t>2</w:t>
      </w:r>
      <w:r w:rsidR="00E62CE0" w:rsidRPr="003D7547">
        <w:rPr>
          <w:b/>
          <w:bCs/>
          <w:sz w:val="26"/>
          <w:szCs w:val="26"/>
          <w:u w:val="single"/>
          <w:lang w:val="ru-RU"/>
        </w:rPr>
        <w:t>1</w:t>
      </w:r>
      <w:r w:rsidR="00223CDD" w:rsidRPr="003D7547">
        <w:rPr>
          <w:b/>
          <w:bCs/>
          <w:sz w:val="26"/>
          <w:szCs w:val="26"/>
          <w:u w:val="single"/>
          <w:lang w:val="ru-RU"/>
        </w:rPr>
        <w:t>року</w:t>
      </w:r>
      <w:r w:rsidRPr="003D7547">
        <w:rPr>
          <w:b/>
          <w:bCs/>
          <w:sz w:val="26"/>
          <w:szCs w:val="26"/>
          <w:u w:val="single"/>
        </w:rPr>
        <w:t xml:space="preserve"> </w:t>
      </w:r>
      <w:r w:rsidRPr="003D7547">
        <w:rPr>
          <w:b/>
          <w:bCs/>
          <w:sz w:val="26"/>
          <w:szCs w:val="26"/>
        </w:rPr>
        <w:t xml:space="preserve">      </w:t>
      </w:r>
      <w:r w:rsidR="00433B5F" w:rsidRPr="003D7547">
        <w:rPr>
          <w:b/>
          <w:bCs/>
          <w:sz w:val="26"/>
          <w:szCs w:val="26"/>
        </w:rPr>
        <w:t xml:space="preserve">   </w:t>
      </w:r>
      <w:r w:rsidR="009C6979" w:rsidRPr="003D7547">
        <w:rPr>
          <w:b/>
          <w:bCs/>
          <w:sz w:val="26"/>
          <w:szCs w:val="26"/>
          <w:lang w:val="ru-RU"/>
        </w:rPr>
        <w:t xml:space="preserve">   </w:t>
      </w:r>
      <w:r w:rsidR="00B00AAA" w:rsidRPr="003D7547">
        <w:rPr>
          <w:b/>
          <w:bCs/>
          <w:sz w:val="26"/>
          <w:szCs w:val="26"/>
          <w:lang w:val="ru-RU"/>
        </w:rPr>
        <w:t xml:space="preserve"> </w:t>
      </w:r>
      <w:r w:rsidR="00DC5211" w:rsidRPr="003D7547">
        <w:rPr>
          <w:b/>
          <w:bCs/>
          <w:sz w:val="26"/>
          <w:szCs w:val="26"/>
          <w:lang w:val="ru-RU"/>
        </w:rPr>
        <w:t xml:space="preserve">   </w:t>
      </w:r>
      <w:r w:rsidR="00CE7805" w:rsidRPr="003D7547">
        <w:rPr>
          <w:b/>
          <w:bCs/>
          <w:sz w:val="26"/>
          <w:szCs w:val="26"/>
          <w:lang w:val="ru-RU"/>
        </w:rPr>
        <w:t xml:space="preserve">                              </w:t>
      </w:r>
      <w:r w:rsidR="00436552" w:rsidRPr="003D7547">
        <w:rPr>
          <w:b/>
          <w:bCs/>
          <w:sz w:val="26"/>
          <w:szCs w:val="26"/>
          <w:lang w:val="ru-RU"/>
        </w:rPr>
        <w:t xml:space="preserve">                      </w:t>
      </w:r>
      <w:r w:rsidR="00A50711" w:rsidRPr="003D7547">
        <w:rPr>
          <w:b/>
          <w:bCs/>
          <w:sz w:val="26"/>
          <w:szCs w:val="26"/>
          <w:u w:val="single"/>
        </w:rPr>
        <w:t>№</w:t>
      </w:r>
      <w:r w:rsidR="003C4BE8">
        <w:rPr>
          <w:b/>
          <w:bCs/>
          <w:sz w:val="26"/>
          <w:szCs w:val="26"/>
          <w:u w:val="single"/>
        </w:rPr>
        <w:t xml:space="preserve">  </w:t>
      </w:r>
      <w:r w:rsidR="003C4BE8">
        <w:rPr>
          <w:b/>
          <w:bCs/>
          <w:sz w:val="26"/>
          <w:szCs w:val="26"/>
          <w:u w:val="single"/>
          <w:lang w:val="ru-RU"/>
        </w:rPr>
        <w:t>398</w:t>
      </w:r>
      <w:r w:rsidRPr="003D7547">
        <w:rPr>
          <w:b/>
          <w:bCs/>
          <w:sz w:val="26"/>
          <w:szCs w:val="26"/>
        </w:rPr>
        <w:t xml:space="preserve">                                                                    </w:t>
      </w:r>
    </w:p>
    <w:p w:rsidR="00117890" w:rsidRPr="003D7547" w:rsidRDefault="00117890" w:rsidP="003D7547">
      <w:pPr>
        <w:ind w:left="567" w:right="284"/>
        <w:jc w:val="both"/>
        <w:rPr>
          <w:b/>
          <w:sz w:val="26"/>
          <w:szCs w:val="26"/>
        </w:rPr>
      </w:pPr>
    </w:p>
    <w:p w:rsidR="005519F1" w:rsidRPr="003D7547" w:rsidRDefault="005519F1" w:rsidP="003D7547">
      <w:pPr>
        <w:ind w:left="567" w:right="284"/>
        <w:jc w:val="both"/>
        <w:rPr>
          <w:b/>
          <w:sz w:val="26"/>
          <w:szCs w:val="26"/>
          <w:lang w:val="ru-RU"/>
        </w:rPr>
      </w:pPr>
    </w:p>
    <w:p w:rsidR="00CE7805" w:rsidRPr="003D7547" w:rsidRDefault="00CE7805" w:rsidP="003D7547">
      <w:pPr>
        <w:ind w:left="567" w:right="284"/>
        <w:jc w:val="both"/>
        <w:rPr>
          <w:b/>
          <w:sz w:val="26"/>
          <w:szCs w:val="26"/>
          <w:lang w:val="ru-RU"/>
        </w:rPr>
      </w:pPr>
    </w:p>
    <w:p w:rsidR="00117890" w:rsidRPr="003D7547" w:rsidRDefault="00117890" w:rsidP="003D7547">
      <w:pPr>
        <w:ind w:left="567" w:right="284"/>
        <w:jc w:val="both"/>
        <w:rPr>
          <w:b/>
          <w:sz w:val="26"/>
          <w:szCs w:val="26"/>
        </w:rPr>
      </w:pPr>
    </w:p>
    <w:p w:rsidR="006D6A5E" w:rsidRPr="003D7547" w:rsidRDefault="006D6A5E" w:rsidP="003D7547">
      <w:pPr>
        <w:ind w:left="567" w:right="284"/>
        <w:jc w:val="both"/>
        <w:rPr>
          <w:b/>
          <w:sz w:val="26"/>
          <w:szCs w:val="26"/>
        </w:rPr>
      </w:pPr>
      <w:r w:rsidRPr="003D7547">
        <w:rPr>
          <w:b/>
          <w:sz w:val="26"/>
          <w:szCs w:val="26"/>
        </w:rPr>
        <w:t xml:space="preserve">Про видалення аварійних, </w:t>
      </w:r>
    </w:p>
    <w:p w:rsidR="006D6A5E" w:rsidRPr="003D7547" w:rsidRDefault="006D6A5E" w:rsidP="003D7547">
      <w:pPr>
        <w:ind w:left="567" w:right="284"/>
        <w:jc w:val="both"/>
        <w:rPr>
          <w:b/>
          <w:sz w:val="26"/>
          <w:szCs w:val="26"/>
        </w:rPr>
      </w:pPr>
      <w:r w:rsidRPr="003D7547">
        <w:rPr>
          <w:b/>
          <w:sz w:val="26"/>
          <w:szCs w:val="26"/>
        </w:rPr>
        <w:t>сухостійних дерев</w:t>
      </w:r>
    </w:p>
    <w:p w:rsidR="00E0650E" w:rsidRPr="003D7547" w:rsidRDefault="006D6A5E" w:rsidP="003D7547">
      <w:pPr>
        <w:ind w:left="567" w:right="284"/>
        <w:jc w:val="both"/>
        <w:rPr>
          <w:b/>
          <w:sz w:val="26"/>
          <w:szCs w:val="26"/>
        </w:rPr>
      </w:pPr>
      <w:r w:rsidRPr="003D7547">
        <w:rPr>
          <w:b/>
          <w:sz w:val="26"/>
          <w:szCs w:val="26"/>
        </w:rPr>
        <w:t xml:space="preserve">та зелених насаджень  </w:t>
      </w:r>
    </w:p>
    <w:p w:rsidR="00B86E7E" w:rsidRPr="003D7547" w:rsidRDefault="00B86E7E" w:rsidP="003D7547">
      <w:pPr>
        <w:ind w:left="567" w:right="284"/>
        <w:jc w:val="both"/>
        <w:rPr>
          <w:sz w:val="26"/>
          <w:szCs w:val="26"/>
          <w:lang w:val="ru-RU"/>
        </w:rPr>
      </w:pPr>
    </w:p>
    <w:p w:rsidR="00CE7805" w:rsidRPr="003D7547" w:rsidRDefault="00CE7805" w:rsidP="003D7547">
      <w:pPr>
        <w:ind w:left="567" w:right="284"/>
        <w:jc w:val="both"/>
        <w:rPr>
          <w:sz w:val="26"/>
          <w:szCs w:val="26"/>
          <w:lang w:val="ru-RU"/>
        </w:rPr>
      </w:pPr>
    </w:p>
    <w:p w:rsidR="001D1219" w:rsidRPr="003D7547" w:rsidRDefault="00124848" w:rsidP="003D7547">
      <w:pPr>
        <w:pStyle w:val="a8"/>
        <w:ind w:left="567" w:right="284"/>
        <w:jc w:val="both"/>
        <w:rPr>
          <w:sz w:val="26"/>
          <w:szCs w:val="26"/>
        </w:rPr>
      </w:pPr>
      <w:r w:rsidRPr="003D7547">
        <w:rPr>
          <w:sz w:val="26"/>
          <w:szCs w:val="26"/>
          <w:lang w:val="ru-RU"/>
        </w:rPr>
        <w:t xml:space="preserve">  </w:t>
      </w:r>
      <w:r w:rsidR="00C35E10" w:rsidRPr="003D7547">
        <w:rPr>
          <w:sz w:val="26"/>
          <w:szCs w:val="26"/>
          <w:lang w:val="ru-RU"/>
        </w:rPr>
        <w:t xml:space="preserve">   </w:t>
      </w:r>
      <w:r w:rsidR="006D6A5E" w:rsidRPr="003D7547">
        <w:rPr>
          <w:sz w:val="26"/>
          <w:szCs w:val="26"/>
        </w:rPr>
        <w:t>В результаті комісійного обстеження, розглянувши звернення керівників</w:t>
      </w:r>
      <w:r w:rsidRPr="003D7547">
        <w:rPr>
          <w:sz w:val="26"/>
          <w:szCs w:val="26"/>
          <w:lang w:val="ru-RU"/>
        </w:rPr>
        <w:t xml:space="preserve"> </w:t>
      </w:r>
      <w:r w:rsidR="00D222C0" w:rsidRPr="003D7547">
        <w:rPr>
          <w:sz w:val="26"/>
          <w:szCs w:val="26"/>
          <w:lang w:val="ru-RU"/>
        </w:rPr>
        <w:t>підприємств</w:t>
      </w:r>
      <w:r w:rsidR="00D222C0" w:rsidRPr="003D7547">
        <w:rPr>
          <w:sz w:val="26"/>
          <w:szCs w:val="26"/>
        </w:rPr>
        <w:t xml:space="preserve">, </w:t>
      </w:r>
      <w:r w:rsidR="006D6A5E" w:rsidRPr="003D7547">
        <w:rPr>
          <w:sz w:val="26"/>
          <w:szCs w:val="26"/>
        </w:rPr>
        <w:t>установ, організацій та заяви  громадян, а саме:</w:t>
      </w:r>
    </w:p>
    <w:p w:rsidR="00120720" w:rsidRPr="003D7547" w:rsidRDefault="00120720" w:rsidP="003D7547">
      <w:pPr>
        <w:pStyle w:val="a8"/>
        <w:ind w:left="567" w:right="284"/>
        <w:jc w:val="both"/>
        <w:rPr>
          <w:sz w:val="26"/>
          <w:szCs w:val="26"/>
        </w:rPr>
      </w:pPr>
      <w:r w:rsidRPr="003D7547">
        <w:rPr>
          <w:sz w:val="26"/>
          <w:szCs w:val="26"/>
        </w:rPr>
        <w:t>Галущака В.М., директора КП «Бучазеленбуд»;</w:t>
      </w:r>
    </w:p>
    <w:p w:rsidR="000C6EDF" w:rsidRPr="003D7547" w:rsidRDefault="000C6EDF" w:rsidP="003D7547">
      <w:pPr>
        <w:pStyle w:val="a8"/>
        <w:ind w:left="567" w:right="284"/>
        <w:jc w:val="both"/>
        <w:rPr>
          <w:sz w:val="26"/>
          <w:szCs w:val="26"/>
        </w:rPr>
      </w:pPr>
      <w:r w:rsidRPr="003D7547">
        <w:rPr>
          <w:sz w:val="26"/>
          <w:szCs w:val="26"/>
        </w:rPr>
        <w:t>Висоцьк</w:t>
      </w:r>
      <w:r w:rsidR="00EA6479" w:rsidRPr="003D7547">
        <w:rPr>
          <w:sz w:val="26"/>
          <w:szCs w:val="26"/>
        </w:rPr>
        <w:t>ої</w:t>
      </w:r>
      <w:r w:rsidRPr="003D7547">
        <w:rPr>
          <w:sz w:val="26"/>
          <w:szCs w:val="26"/>
        </w:rPr>
        <w:t xml:space="preserve"> С.С., керуюч</w:t>
      </w:r>
      <w:r w:rsidR="003E7049" w:rsidRPr="003D7547">
        <w:rPr>
          <w:sz w:val="26"/>
          <w:szCs w:val="26"/>
        </w:rPr>
        <w:t>ого</w:t>
      </w:r>
      <w:r w:rsidRPr="003D7547">
        <w:rPr>
          <w:sz w:val="26"/>
          <w:szCs w:val="26"/>
        </w:rPr>
        <w:t xml:space="preserve"> цехом №1 ТОВ «Сільпо – Фуд»;</w:t>
      </w:r>
    </w:p>
    <w:p w:rsidR="008A3AEF" w:rsidRPr="003D7547" w:rsidRDefault="008A3AEF" w:rsidP="003D7547">
      <w:pPr>
        <w:pStyle w:val="a8"/>
        <w:ind w:left="567" w:right="284"/>
        <w:jc w:val="both"/>
        <w:rPr>
          <w:sz w:val="26"/>
          <w:szCs w:val="26"/>
        </w:rPr>
      </w:pPr>
      <w:r w:rsidRPr="003D7547">
        <w:rPr>
          <w:sz w:val="26"/>
          <w:szCs w:val="26"/>
        </w:rPr>
        <w:t>Федусів</w:t>
      </w:r>
      <w:r w:rsidR="00EA6479" w:rsidRPr="003D7547">
        <w:rPr>
          <w:sz w:val="26"/>
          <w:szCs w:val="26"/>
        </w:rPr>
        <w:t>а</w:t>
      </w:r>
      <w:r w:rsidRPr="003D7547">
        <w:rPr>
          <w:sz w:val="26"/>
          <w:szCs w:val="26"/>
        </w:rPr>
        <w:t xml:space="preserve"> </w:t>
      </w:r>
      <w:r w:rsidR="00B87C0C" w:rsidRPr="003D7547">
        <w:rPr>
          <w:sz w:val="26"/>
          <w:szCs w:val="26"/>
        </w:rPr>
        <w:t xml:space="preserve"> Д.Ю.</w:t>
      </w:r>
      <w:r w:rsidRPr="003D7547">
        <w:rPr>
          <w:sz w:val="26"/>
          <w:szCs w:val="26"/>
        </w:rPr>
        <w:t>,</w:t>
      </w:r>
      <w:r w:rsidR="00EA6479" w:rsidRPr="003D7547">
        <w:rPr>
          <w:sz w:val="26"/>
          <w:szCs w:val="26"/>
        </w:rPr>
        <w:t xml:space="preserve"> </w:t>
      </w:r>
      <w:r w:rsidRPr="003D7547">
        <w:rPr>
          <w:sz w:val="26"/>
          <w:szCs w:val="26"/>
        </w:rPr>
        <w:t>директор</w:t>
      </w:r>
      <w:r w:rsidR="00EA6479" w:rsidRPr="003D7547">
        <w:rPr>
          <w:sz w:val="26"/>
          <w:szCs w:val="26"/>
        </w:rPr>
        <w:t>а</w:t>
      </w:r>
      <w:r w:rsidRPr="003D7547">
        <w:rPr>
          <w:sz w:val="26"/>
          <w:szCs w:val="26"/>
        </w:rPr>
        <w:t xml:space="preserve"> ТОВ «Бруковка»;</w:t>
      </w:r>
    </w:p>
    <w:p w:rsidR="009A5660" w:rsidRPr="003D7547" w:rsidRDefault="009A5660" w:rsidP="003D7547">
      <w:pPr>
        <w:pStyle w:val="a8"/>
        <w:ind w:left="567" w:right="284"/>
        <w:jc w:val="both"/>
        <w:rPr>
          <w:sz w:val="26"/>
          <w:szCs w:val="26"/>
        </w:rPr>
      </w:pPr>
      <w:r w:rsidRPr="003D7547">
        <w:rPr>
          <w:sz w:val="26"/>
          <w:szCs w:val="26"/>
        </w:rPr>
        <w:t>Лісухи Л.М., в.о. головного лікаря Київського міського будинку дитини імені М.М.Городецького;</w:t>
      </w:r>
    </w:p>
    <w:p w:rsidR="00727F48" w:rsidRPr="003D7547" w:rsidRDefault="00727F48" w:rsidP="003D7547">
      <w:pPr>
        <w:pStyle w:val="a8"/>
        <w:ind w:left="567" w:right="284"/>
        <w:jc w:val="both"/>
        <w:rPr>
          <w:sz w:val="26"/>
          <w:szCs w:val="26"/>
          <w:lang w:val="ru-RU"/>
        </w:rPr>
      </w:pPr>
      <w:r w:rsidRPr="003D7547">
        <w:rPr>
          <w:sz w:val="26"/>
          <w:szCs w:val="26"/>
        </w:rPr>
        <w:t>Геращенка М.В., депутата Б</w:t>
      </w:r>
      <w:r w:rsidR="003D7547">
        <w:rPr>
          <w:sz w:val="26"/>
          <w:szCs w:val="26"/>
        </w:rPr>
        <w:t>учанської міської ради</w:t>
      </w:r>
      <w:r w:rsidRPr="003D7547">
        <w:rPr>
          <w:sz w:val="26"/>
          <w:szCs w:val="26"/>
        </w:rPr>
        <w:t>;</w:t>
      </w:r>
    </w:p>
    <w:p w:rsidR="00CE7805" w:rsidRPr="003D7547" w:rsidRDefault="00CE7805" w:rsidP="003D7547">
      <w:pPr>
        <w:pStyle w:val="a8"/>
        <w:ind w:left="567" w:right="284"/>
        <w:jc w:val="both"/>
        <w:rPr>
          <w:sz w:val="26"/>
          <w:szCs w:val="26"/>
          <w:lang w:val="ru-RU"/>
        </w:rPr>
      </w:pPr>
      <w:r w:rsidRPr="003D7547">
        <w:rPr>
          <w:sz w:val="26"/>
          <w:szCs w:val="26"/>
        </w:rPr>
        <w:t>Джам</w:t>
      </w:r>
      <w:r w:rsidRPr="003D7547">
        <w:rPr>
          <w:sz w:val="26"/>
          <w:szCs w:val="26"/>
          <w:lang w:val="ru-RU"/>
        </w:rPr>
        <w:t xml:space="preserve"> О</w:t>
      </w:r>
      <w:r w:rsidR="00672355">
        <w:rPr>
          <w:sz w:val="26"/>
          <w:szCs w:val="26"/>
          <w:lang w:val="ru-RU"/>
        </w:rPr>
        <w:t>. І.</w:t>
      </w:r>
      <w:r w:rsidRPr="003D7547">
        <w:rPr>
          <w:sz w:val="26"/>
          <w:szCs w:val="26"/>
          <w:lang w:val="ru-RU"/>
        </w:rPr>
        <w:t>,</w:t>
      </w:r>
      <w:r w:rsidRPr="003D7547">
        <w:rPr>
          <w:sz w:val="26"/>
          <w:szCs w:val="26"/>
        </w:rPr>
        <w:t xml:space="preserve"> головн</w:t>
      </w:r>
      <w:r w:rsidRPr="003D7547">
        <w:rPr>
          <w:sz w:val="26"/>
          <w:szCs w:val="26"/>
          <w:lang w:val="ru-RU"/>
        </w:rPr>
        <w:t xml:space="preserve">ого </w:t>
      </w:r>
      <w:r w:rsidRPr="003D7547">
        <w:rPr>
          <w:sz w:val="26"/>
          <w:szCs w:val="26"/>
        </w:rPr>
        <w:t>лікар</w:t>
      </w:r>
      <w:r w:rsidRPr="003D7547">
        <w:rPr>
          <w:sz w:val="26"/>
          <w:szCs w:val="26"/>
          <w:lang w:val="ru-RU"/>
        </w:rPr>
        <w:t>я</w:t>
      </w:r>
      <w:r w:rsidRPr="003D7547">
        <w:rPr>
          <w:sz w:val="26"/>
          <w:szCs w:val="26"/>
        </w:rPr>
        <w:t xml:space="preserve"> КНП «Бучанський центр ПМСД»</w:t>
      </w:r>
      <w:r w:rsidRPr="003D7547">
        <w:rPr>
          <w:sz w:val="26"/>
          <w:szCs w:val="26"/>
          <w:lang w:val="ru-RU"/>
        </w:rPr>
        <w:t>;</w:t>
      </w:r>
    </w:p>
    <w:p w:rsidR="000C6EDF" w:rsidRPr="003D7547" w:rsidRDefault="000C6EDF" w:rsidP="003D7547">
      <w:pPr>
        <w:pStyle w:val="a8"/>
        <w:ind w:left="567" w:right="284"/>
        <w:jc w:val="both"/>
        <w:rPr>
          <w:sz w:val="26"/>
          <w:szCs w:val="26"/>
        </w:rPr>
      </w:pPr>
      <w:r w:rsidRPr="003D7547">
        <w:rPr>
          <w:sz w:val="26"/>
          <w:szCs w:val="26"/>
        </w:rPr>
        <w:t>- гр. Артеменк</w:t>
      </w:r>
      <w:r w:rsidR="00450F08">
        <w:rPr>
          <w:sz w:val="26"/>
          <w:szCs w:val="26"/>
        </w:rPr>
        <w:t>а</w:t>
      </w:r>
      <w:r w:rsidRPr="003D7547">
        <w:rPr>
          <w:sz w:val="26"/>
          <w:szCs w:val="26"/>
        </w:rPr>
        <w:t xml:space="preserve"> В.В., який проживає в </w:t>
      </w:r>
      <w:r w:rsidR="00F955E5">
        <w:rPr>
          <w:sz w:val="26"/>
          <w:szCs w:val="26"/>
          <w:lang w:val="ru-RU"/>
        </w:rPr>
        <w:t>**************************</w:t>
      </w:r>
      <w:r w:rsidRPr="003D7547">
        <w:rPr>
          <w:sz w:val="26"/>
          <w:szCs w:val="26"/>
        </w:rPr>
        <w:t>;</w:t>
      </w:r>
    </w:p>
    <w:p w:rsidR="000C6EDF" w:rsidRPr="003D7547" w:rsidRDefault="000C6EDF" w:rsidP="003D7547">
      <w:pPr>
        <w:pStyle w:val="a8"/>
        <w:ind w:left="567" w:right="284"/>
        <w:jc w:val="both"/>
        <w:rPr>
          <w:sz w:val="26"/>
          <w:szCs w:val="26"/>
        </w:rPr>
      </w:pPr>
      <w:r w:rsidRPr="003D7547">
        <w:rPr>
          <w:sz w:val="26"/>
          <w:szCs w:val="26"/>
        </w:rPr>
        <w:t>- гр. Беспалов</w:t>
      </w:r>
      <w:r w:rsidR="00EA6479" w:rsidRPr="003D7547">
        <w:rPr>
          <w:sz w:val="26"/>
          <w:szCs w:val="26"/>
        </w:rPr>
        <w:t>ої</w:t>
      </w:r>
      <w:r w:rsidRPr="003D7547">
        <w:rPr>
          <w:sz w:val="26"/>
          <w:szCs w:val="26"/>
        </w:rPr>
        <w:t xml:space="preserve"> Н.К., яка проживає в </w:t>
      </w:r>
      <w:r w:rsidR="00F955E5">
        <w:rPr>
          <w:sz w:val="26"/>
          <w:szCs w:val="26"/>
          <w:lang w:val="ru-RU"/>
        </w:rPr>
        <w:t>***************************</w:t>
      </w:r>
      <w:r w:rsidRPr="003D7547">
        <w:rPr>
          <w:sz w:val="26"/>
          <w:szCs w:val="26"/>
        </w:rPr>
        <w:t>;</w:t>
      </w:r>
    </w:p>
    <w:p w:rsidR="008A3AEF" w:rsidRPr="003D7547" w:rsidRDefault="008A3AEF" w:rsidP="003D7547">
      <w:pPr>
        <w:pStyle w:val="a8"/>
        <w:ind w:left="567" w:right="284"/>
        <w:jc w:val="both"/>
        <w:rPr>
          <w:sz w:val="26"/>
          <w:szCs w:val="26"/>
        </w:rPr>
      </w:pPr>
      <w:r w:rsidRPr="003D7547">
        <w:rPr>
          <w:sz w:val="26"/>
          <w:szCs w:val="26"/>
        </w:rPr>
        <w:t>- гр. Козленк</w:t>
      </w:r>
      <w:r w:rsidR="00450F08">
        <w:rPr>
          <w:sz w:val="26"/>
          <w:szCs w:val="26"/>
        </w:rPr>
        <w:t>а</w:t>
      </w:r>
      <w:r w:rsidRPr="003D7547">
        <w:rPr>
          <w:sz w:val="26"/>
          <w:szCs w:val="26"/>
        </w:rPr>
        <w:t xml:space="preserve"> С.В., який проживає в </w:t>
      </w:r>
      <w:r w:rsidR="00F955E5">
        <w:rPr>
          <w:sz w:val="26"/>
          <w:szCs w:val="26"/>
          <w:lang w:val="ru-RU"/>
        </w:rPr>
        <w:t>****************************</w:t>
      </w:r>
      <w:r w:rsidRPr="003D7547">
        <w:rPr>
          <w:sz w:val="26"/>
          <w:szCs w:val="26"/>
        </w:rPr>
        <w:t>;</w:t>
      </w:r>
    </w:p>
    <w:p w:rsidR="008A3AEF" w:rsidRPr="003D7547" w:rsidRDefault="008A3AEF" w:rsidP="003D7547">
      <w:pPr>
        <w:pStyle w:val="a8"/>
        <w:ind w:left="567" w:right="284"/>
        <w:jc w:val="both"/>
        <w:rPr>
          <w:sz w:val="26"/>
          <w:szCs w:val="26"/>
        </w:rPr>
      </w:pPr>
      <w:r w:rsidRPr="003D7547">
        <w:rPr>
          <w:sz w:val="26"/>
          <w:szCs w:val="26"/>
        </w:rPr>
        <w:t xml:space="preserve">- гр. Левітського В.О., який проживає в </w:t>
      </w:r>
      <w:r w:rsidR="00F955E5">
        <w:rPr>
          <w:sz w:val="26"/>
          <w:szCs w:val="26"/>
          <w:lang w:val="ru-RU"/>
        </w:rPr>
        <w:t>**************************</w:t>
      </w:r>
      <w:r w:rsidRPr="003D7547">
        <w:rPr>
          <w:sz w:val="26"/>
          <w:szCs w:val="26"/>
        </w:rPr>
        <w:t>;</w:t>
      </w:r>
    </w:p>
    <w:p w:rsidR="00303431" w:rsidRPr="003D7547" w:rsidRDefault="00303431" w:rsidP="003D7547">
      <w:pPr>
        <w:pStyle w:val="a8"/>
        <w:ind w:left="567" w:right="284"/>
        <w:jc w:val="both"/>
        <w:rPr>
          <w:sz w:val="26"/>
          <w:szCs w:val="26"/>
        </w:rPr>
      </w:pPr>
      <w:r w:rsidRPr="003D7547">
        <w:rPr>
          <w:sz w:val="26"/>
          <w:szCs w:val="26"/>
        </w:rPr>
        <w:t>- гр. Марчук</w:t>
      </w:r>
      <w:r w:rsidR="003E7049" w:rsidRPr="003D7547">
        <w:rPr>
          <w:sz w:val="26"/>
          <w:szCs w:val="26"/>
        </w:rPr>
        <w:t>а</w:t>
      </w:r>
      <w:r w:rsidRPr="003D7547">
        <w:rPr>
          <w:sz w:val="26"/>
          <w:szCs w:val="26"/>
        </w:rPr>
        <w:t xml:space="preserve"> В.В., який проживає в </w:t>
      </w:r>
      <w:r w:rsidR="00F955E5">
        <w:rPr>
          <w:sz w:val="26"/>
          <w:szCs w:val="26"/>
          <w:lang w:val="ru-RU"/>
        </w:rPr>
        <w:t>******************************</w:t>
      </w:r>
      <w:r w:rsidRPr="003D7547">
        <w:rPr>
          <w:sz w:val="26"/>
          <w:szCs w:val="26"/>
        </w:rPr>
        <w:t>;</w:t>
      </w:r>
    </w:p>
    <w:p w:rsidR="00064CBA" w:rsidRPr="003D7547" w:rsidRDefault="00064CBA" w:rsidP="003D7547">
      <w:pPr>
        <w:pStyle w:val="a8"/>
        <w:ind w:left="567" w:right="284"/>
        <w:jc w:val="both"/>
        <w:rPr>
          <w:sz w:val="26"/>
          <w:szCs w:val="26"/>
        </w:rPr>
      </w:pPr>
      <w:r w:rsidRPr="003D7547">
        <w:rPr>
          <w:sz w:val="26"/>
          <w:szCs w:val="26"/>
        </w:rPr>
        <w:t xml:space="preserve">- гр. </w:t>
      </w:r>
      <w:r w:rsidR="00303431" w:rsidRPr="003D7547">
        <w:rPr>
          <w:sz w:val="26"/>
          <w:szCs w:val="26"/>
        </w:rPr>
        <w:t xml:space="preserve">Перетяткевич М.В., яка проживає в </w:t>
      </w:r>
      <w:r w:rsidR="00F955E5">
        <w:rPr>
          <w:sz w:val="26"/>
          <w:szCs w:val="26"/>
          <w:lang w:val="ru-RU"/>
        </w:rPr>
        <w:t>***************************</w:t>
      </w:r>
      <w:r w:rsidR="00303431" w:rsidRPr="003D7547">
        <w:rPr>
          <w:sz w:val="26"/>
          <w:szCs w:val="26"/>
        </w:rPr>
        <w:t>;</w:t>
      </w:r>
    </w:p>
    <w:p w:rsidR="00AC7DAD" w:rsidRPr="003D7547" w:rsidRDefault="00807B5F" w:rsidP="003D7547">
      <w:pPr>
        <w:pStyle w:val="a8"/>
        <w:ind w:left="567" w:right="284"/>
        <w:jc w:val="both"/>
        <w:rPr>
          <w:sz w:val="26"/>
          <w:szCs w:val="26"/>
        </w:rPr>
      </w:pPr>
      <w:r w:rsidRPr="003D7547">
        <w:rPr>
          <w:sz w:val="26"/>
          <w:szCs w:val="26"/>
        </w:rPr>
        <w:t xml:space="preserve">- </w:t>
      </w:r>
      <w:r w:rsidR="00303431" w:rsidRPr="003D7547">
        <w:rPr>
          <w:sz w:val="26"/>
          <w:szCs w:val="26"/>
        </w:rPr>
        <w:t>гр. Шабуцьк</w:t>
      </w:r>
      <w:r w:rsidR="00EA6479" w:rsidRPr="003D7547">
        <w:rPr>
          <w:sz w:val="26"/>
          <w:szCs w:val="26"/>
        </w:rPr>
        <w:t>ої</w:t>
      </w:r>
      <w:r w:rsidR="00303431" w:rsidRPr="003D7547">
        <w:rPr>
          <w:sz w:val="26"/>
          <w:szCs w:val="26"/>
        </w:rPr>
        <w:t xml:space="preserve"> С.П., яка проживає в </w:t>
      </w:r>
      <w:r w:rsidR="00F955E5">
        <w:rPr>
          <w:sz w:val="26"/>
          <w:szCs w:val="26"/>
          <w:lang w:val="ru-RU"/>
        </w:rPr>
        <w:t>*****************************</w:t>
      </w:r>
      <w:r w:rsidR="00303431" w:rsidRPr="003D7547">
        <w:rPr>
          <w:sz w:val="26"/>
          <w:szCs w:val="26"/>
        </w:rPr>
        <w:t>;</w:t>
      </w:r>
    </w:p>
    <w:p w:rsidR="005B26EC" w:rsidRPr="003D7547" w:rsidRDefault="005B26EC" w:rsidP="003D7547">
      <w:pPr>
        <w:pStyle w:val="a8"/>
        <w:ind w:left="567" w:right="284"/>
        <w:jc w:val="both"/>
        <w:rPr>
          <w:sz w:val="26"/>
          <w:szCs w:val="26"/>
        </w:rPr>
      </w:pPr>
      <w:r w:rsidRPr="003D7547">
        <w:rPr>
          <w:sz w:val="26"/>
          <w:szCs w:val="26"/>
        </w:rPr>
        <w:t xml:space="preserve">- гр. Шматок А.І., яка проживає в </w:t>
      </w:r>
      <w:r w:rsidR="00F955E5">
        <w:rPr>
          <w:sz w:val="26"/>
          <w:szCs w:val="26"/>
          <w:lang w:val="ru-RU"/>
        </w:rPr>
        <w:t>*******************************</w:t>
      </w:r>
      <w:r w:rsidRPr="003D7547">
        <w:rPr>
          <w:sz w:val="26"/>
          <w:szCs w:val="26"/>
        </w:rPr>
        <w:t xml:space="preserve">; </w:t>
      </w:r>
    </w:p>
    <w:p w:rsidR="00727F48" w:rsidRPr="003D7547" w:rsidRDefault="00727F48" w:rsidP="003D7547">
      <w:pPr>
        <w:pStyle w:val="a8"/>
        <w:ind w:left="567" w:right="284"/>
        <w:jc w:val="both"/>
        <w:rPr>
          <w:sz w:val="26"/>
          <w:szCs w:val="26"/>
        </w:rPr>
      </w:pPr>
      <w:r w:rsidRPr="003D7547">
        <w:rPr>
          <w:sz w:val="26"/>
          <w:szCs w:val="26"/>
        </w:rPr>
        <w:t xml:space="preserve">- гр. Чумака С.Б., який проживає в </w:t>
      </w:r>
      <w:r w:rsidR="00F955E5">
        <w:rPr>
          <w:sz w:val="26"/>
          <w:szCs w:val="26"/>
          <w:lang w:val="ru-RU"/>
        </w:rPr>
        <w:t>******************************</w:t>
      </w:r>
      <w:r w:rsidRPr="003D7547">
        <w:rPr>
          <w:sz w:val="26"/>
          <w:szCs w:val="26"/>
        </w:rPr>
        <w:t>;</w:t>
      </w:r>
    </w:p>
    <w:p w:rsidR="000C6EDF" w:rsidRPr="003D7547" w:rsidRDefault="000C6EDF" w:rsidP="003D7547">
      <w:pPr>
        <w:pStyle w:val="a8"/>
        <w:ind w:left="567" w:right="284"/>
        <w:jc w:val="both"/>
        <w:rPr>
          <w:sz w:val="26"/>
          <w:szCs w:val="26"/>
        </w:rPr>
      </w:pPr>
      <w:r w:rsidRPr="003D7547">
        <w:rPr>
          <w:sz w:val="26"/>
          <w:szCs w:val="26"/>
        </w:rPr>
        <w:t>- гр. Янишевськ</w:t>
      </w:r>
      <w:r w:rsidR="00EA6479" w:rsidRPr="003D7547">
        <w:rPr>
          <w:sz w:val="26"/>
          <w:szCs w:val="26"/>
        </w:rPr>
        <w:t>ої</w:t>
      </w:r>
      <w:r w:rsidRPr="003D7547">
        <w:rPr>
          <w:sz w:val="26"/>
          <w:szCs w:val="26"/>
        </w:rPr>
        <w:t xml:space="preserve"> К.Г., яка проживає в </w:t>
      </w:r>
      <w:r w:rsidR="00F955E5">
        <w:rPr>
          <w:sz w:val="26"/>
          <w:szCs w:val="26"/>
          <w:lang w:val="ru-RU"/>
        </w:rPr>
        <w:t>***************************</w:t>
      </w:r>
      <w:r w:rsidRPr="003D7547">
        <w:rPr>
          <w:sz w:val="26"/>
          <w:szCs w:val="26"/>
        </w:rPr>
        <w:t>;</w:t>
      </w:r>
    </w:p>
    <w:p w:rsidR="008A3AEF" w:rsidRPr="003D7547" w:rsidRDefault="008A3AEF" w:rsidP="003D7547">
      <w:pPr>
        <w:pStyle w:val="a8"/>
        <w:ind w:left="567" w:right="284"/>
        <w:jc w:val="both"/>
        <w:rPr>
          <w:sz w:val="26"/>
          <w:szCs w:val="26"/>
        </w:rPr>
      </w:pPr>
      <w:r w:rsidRPr="003D7547">
        <w:rPr>
          <w:sz w:val="26"/>
          <w:szCs w:val="26"/>
        </w:rPr>
        <w:t xml:space="preserve">- гр. Ярьоменко М.А., яка проживає в </w:t>
      </w:r>
      <w:r w:rsidR="00F955E5">
        <w:rPr>
          <w:sz w:val="26"/>
          <w:szCs w:val="26"/>
          <w:lang w:val="ru-RU"/>
        </w:rPr>
        <w:t>*****************************</w:t>
      </w:r>
      <w:r w:rsidRPr="003D7547">
        <w:rPr>
          <w:sz w:val="26"/>
          <w:szCs w:val="26"/>
        </w:rPr>
        <w:t>;</w:t>
      </w:r>
    </w:p>
    <w:p w:rsidR="00E65188" w:rsidRPr="003D7547" w:rsidRDefault="006D6A5E" w:rsidP="003D7547">
      <w:pPr>
        <w:pStyle w:val="a8"/>
        <w:ind w:left="567" w:right="284"/>
        <w:jc w:val="both"/>
        <w:rPr>
          <w:bCs/>
          <w:sz w:val="26"/>
          <w:szCs w:val="26"/>
        </w:rPr>
      </w:pPr>
      <w:r w:rsidRPr="003D7547">
        <w:rPr>
          <w:sz w:val="26"/>
          <w:szCs w:val="26"/>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3D7547">
        <w:rPr>
          <w:sz w:val="26"/>
          <w:szCs w:val="26"/>
        </w:rPr>
        <w:t xml:space="preserve"> </w:t>
      </w:r>
      <w:r w:rsidRPr="003D7547">
        <w:rPr>
          <w:sz w:val="26"/>
          <w:szCs w:val="26"/>
        </w:rPr>
        <w:t xml:space="preserve">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w:t>
      </w:r>
      <w:r w:rsidRPr="003D7547">
        <w:rPr>
          <w:sz w:val="26"/>
          <w:szCs w:val="26"/>
        </w:rPr>
        <w:lastRenderedPageBreak/>
        <w:t>місцеве самоврядування в Україні»,</w:t>
      </w:r>
      <w:r w:rsidRPr="003D7547">
        <w:rPr>
          <w:bCs/>
          <w:sz w:val="26"/>
          <w:szCs w:val="26"/>
        </w:rPr>
        <w:t xml:space="preserve"> виконавчий комітет Бучанської міської ради</w:t>
      </w:r>
    </w:p>
    <w:p w:rsidR="00436552" w:rsidRPr="003D7547" w:rsidRDefault="00436552" w:rsidP="003D7547">
      <w:pPr>
        <w:pStyle w:val="a8"/>
        <w:ind w:left="567" w:right="284"/>
        <w:jc w:val="both"/>
        <w:rPr>
          <w:sz w:val="26"/>
          <w:szCs w:val="26"/>
        </w:rPr>
      </w:pPr>
    </w:p>
    <w:p w:rsidR="006D6A5E" w:rsidRPr="003D7547" w:rsidRDefault="006D6A5E" w:rsidP="003D7547">
      <w:pPr>
        <w:pStyle w:val="a8"/>
        <w:ind w:left="567" w:right="284"/>
        <w:jc w:val="both"/>
        <w:rPr>
          <w:sz w:val="26"/>
          <w:szCs w:val="26"/>
        </w:rPr>
      </w:pPr>
      <w:r w:rsidRPr="003D7547">
        <w:rPr>
          <w:sz w:val="26"/>
          <w:szCs w:val="26"/>
        </w:rPr>
        <w:t>ВИРІШИВ :</w:t>
      </w:r>
    </w:p>
    <w:p w:rsidR="006C24E6" w:rsidRPr="003D7547" w:rsidRDefault="00394BC7" w:rsidP="003D7547">
      <w:pPr>
        <w:pStyle w:val="a8"/>
        <w:ind w:left="567" w:right="284"/>
        <w:jc w:val="both"/>
        <w:rPr>
          <w:sz w:val="26"/>
          <w:szCs w:val="26"/>
        </w:rPr>
      </w:pPr>
      <w:r w:rsidRPr="003D7547">
        <w:rPr>
          <w:b/>
          <w:sz w:val="26"/>
          <w:szCs w:val="26"/>
          <w:lang w:val="ru-RU"/>
        </w:rPr>
        <w:t>1</w:t>
      </w:r>
      <w:r w:rsidRPr="003D7547">
        <w:rPr>
          <w:sz w:val="26"/>
          <w:szCs w:val="26"/>
          <w:lang w:val="ru-RU"/>
        </w:rPr>
        <w:t>.</w:t>
      </w:r>
      <w:r w:rsidR="006D6A5E" w:rsidRPr="003D7547">
        <w:rPr>
          <w:sz w:val="26"/>
          <w:szCs w:val="26"/>
        </w:rPr>
        <w:t>Дозволити видалити аварійні та сухостійні дерева, а саме:</w:t>
      </w:r>
    </w:p>
    <w:p w:rsidR="000C6EDF" w:rsidRPr="003D7547" w:rsidRDefault="000C6EDF" w:rsidP="003D7547">
      <w:pPr>
        <w:pStyle w:val="a8"/>
        <w:ind w:left="567" w:right="284"/>
        <w:jc w:val="both"/>
        <w:rPr>
          <w:sz w:val="26"/>
          <w:szCs w:val="26"/>
        </w:rPr>
      </w:pPr>
      <w:r w:rsidRPr="003D7547">
        <w:rPr>
          <w:sz w:val="26"/>
          <w:szCs w:val="26"/>
        </w:rPr>
        <w:t>- м. Буча, по вул. Інститутська (3 сухостійні сосни над дорогою ( біля СБ «Інтер – Атлетика» вул. Інститутська, 17б) на території комунальної власності</w:t>
      </w:r>
      <w:r w:rsidR="003E7049" w:rsidRPr="003D7547">
        <w:rPr>
          <w:sz w:val="26"/>
          <w:szCs w:val="26"/>
        </w:rPr>
        <w:t>)</w:t>
      </w:r>
      <w:r w:rsidRPr="003D7547">
        <w:rPr>
          <w:sz w:val="26"/>
          <w:szCs w:val="26"/>
        </w:rPr>
        <w:t xml:space="preserve"> заявник – Галущак Віктор Михайлович;</w:t>
      </w:r>
    </w:p>
    <w:p w:rsidR="006E404B" w:rsidRPr="003D7547" w:rsidRDefault="006E404B" w:rsidP="003D7547">
      <w:pPr>
        <w:pStyle w:val="a8"/>
        <w:ind w:left="567" w:right="284"/>
        <w:jc w:val="both"/>
        <w:rPr>
          <w:sz w:val="26"/>
          <w:szCs w:val="26"/>
        </w:rPr>
      </w:pPr>
      <w:r w:rsidRPr="003D7547">
        <w:rPr>
          <w:sz w:val="26"/>
          <w:szCs w:val="26"/>
        </w:rPr>
        <w:t xml:space="preserve">- м. Буча, вул. Інститутська, 54 а (1 сухостійний дуб (на набережній) та 1 сухостійний дуб (біля доріжки, напроти СБ «Оболонь»), на території </w:t>
      </w:r>
      <w:r w:rsidR="00672355">
        <w:rPr>
          <w:sz w:val="26"/>
          <w:szCs w:val="26"/>
        </w:rPr>
        <w:t>м</w:t>
      </w:r>
      <w:r w:rsidRPr="003D7547">
        <w:rPr>
          <w:sz w:val="26"/>
          <w:szCs w:val="26"/>
        </w:rPr>
        <w:t>іського парку) заявник – Галущак Віктор Михайлович;</w:t>
      </w:r>
    </w:p>
    <w:p w:rsidR="006E404B" w:rsidRPr="003D7547" w:rsidRDefault="006E404B" w:rsidP="003D7547">
      <w:pPr>
        <w:pStyle w:val="a8"/>
        <w:ind w:left="567" w:right="284"/>
        <w:jc w:val="both"/>
        <w:rPr>
          <w:sz w:val="26"/>
          <w:szCs w:val="26"/>
        </w:rPr>
      </w:pPr>
      <w:r w:rsidRPr="003D7547">
        <w:rPr>
          <w:sz w:val="26"/>
          <w:szCs w:val="26"/>
        </w:rPr>
        <w:t xml:space="preserve">- м. Буча, вул. Інститутська, 54 а (2 сухостійні вільхи на території </w:t>
      </w:r>
      <w:r w:rsidR="00672355">
        <w:rPr>
          <w:sz w:val="26"/>
          <w:szCs w:val="26"/>
        </w:rPr>
        <w:t>м</w:t>
      </w:r>
      <w:r w:rsidRPr="003D7547">
        <w:rPr>
          <w:sz w:val="26"/>
          <w:szCs w:val="26"/>
        </w:rPr>
        <w:t>іського парку, біля майданчику «Зірка») заявник – Галущак Віктор Михайлович;</w:t>
      </w:r>
    </w:p>
    <w:p w:rsidR="000C6EDF" w:rsidRPr="003D7547" w:rsidRDefault="000C6EDF" w:rsidP="003D7547">
      <w:pPr>
        <w:pStyle w:val="a8"/>
        <w:ind w:left="567" w:right="284"/>
        <w:jc w:val="both"/>
        <w:rPr>
          <w:sz w:val="26"/>
          <w:szCs w:val="26"/>
        </w:rPr>
      </w:pPr>
      <w:r w:rsidRPr="003D7547">
        <w:rPr>
          <w:sz w:val="26"/>
          <w:szCs w:val="26"/>
        </w:rPr>
        <w:t>- м. Буча, по вул. Інститутська  (2 сухостійні сосни, 1 аварійна сосна (має 1 сухий стовбур та 1 стовбур вражений раком – сірянкою, 1 сухостійний дуб, над ЛЕП та проїзною дорогою (від перехрестя вул. Революції та вул. Гоголя), на території комунальної власності )</w:t>
      </w:r>
      <w:r w:rsidR="003E7049" w:rsidRPr="003D7547">
        <w:rPr>
          <w:sz w:val="26"/>
          <w:szCs w:val="26"/>
        </w:rPr>
        <w:t xml:space="preserve"> </w:t>
      </w:r>
      <w:r w:rsidRPr="003D7547">
        <w:rPr>
          <w:sz w:val="26"/>
          <w:szCs w:val="26"/>
        </w:rPr>
        <w:t>заявник – Артеменко В.В.;</w:t>
      </w:r>
    </w:p>
    <w:p w:rsidR="000C6EDF" w:rsidRPr="003D7547" w:rsidRDefault="000C6EDF" w:rsidP="003D7547">
      <w:pPr>
        <w:pStyle w:val="a8"/>
        <w:ind w:left="567" w:right="284"/>
        <w:jc w:val="both"/>
        <w:rPr>
          <w:sz w:val="26"/>
          <w:szCs w:val="26"/>
        </w:rPr>
      </w:pPr>
      <w:r w:rsidRPr="003D7547">
        <w:rPr>
          <w:sz w:val="26"/>
          <w:szCs w:val="26"/>
        </w:rPr>
        <w:t>- м. Буча, по вул. Депутатській  (1 аварійна тополя (має суховерхість, вражений омелою)</w:t>
      </w:r>
      <w:r w:rsidR="00436552" w:rsidRPr="003D7547">
        <w:rPr>
          <w:sz w:val="26"/>
          <w:szCs w:val="26"/>
          <w:lang w:val="ru-RU"/>
        </w:rPr>
        <w:t xml:space="preserve"> </w:t>
      </w:r>
      <w:r w:rsidRPr="003D7547">
        <w:rPr>
          <w:sz w:val="26"/>
          <w:szCs w:val="26"/>
        </w:rPr>
        <w:t>над проїзною дорогою,  на території комунальної власності ) заявник – Галущак Віктор Михайлович;</w:t>
      </w:r>
    </w:p>
    <w:p w:rsidR="00E26C75" w:rsidRPr="003D7547" w:rsidRDefault="00E26C75" w:rsidP="003D7547">
      <w:pPr>
        <w:pStyle w:val="a8"/>
        <w:ind w:left="567" w:right="284"/>
        <w:jc w:val="both"/>
        <w:rPr>
          <w:sz w:val="26"/>
          <w:szCs w:val="26"/>
        </w:rPr>
      </w:pPr>
      <w:r w:rsidRPr="003D7547">
        <w:rPr>
          <w:sz w:val="26"/>
          <w:szCs w:val="26"/>
        </w:rPr>
        <w:t>- м. Буча,  по вул. Пушкінська ( 2 сухостійні сосна та 2 всихаючі сосни ( з  сильно прорідженою кроною)</w:t>
      </w:r>
      <w:r w:rsidR="00436552" w:rsidRPr="003D7547">
        <w:rPr>
          <w:sz w:val="26"/>
          <w:szCs w:val="26"/>
          <w:lang w:val="ru-RU"/>
        </w:rPr>
        <w:t xml:space="preserve"> </w:t>
      </w:r>
      <w:r w:rsidRPr="003D7547">
        <w:rPr>
          <w:sz w:val="26"/>
          <w:szCs w:val="26"/>
        </w:rPr>
        <w:t>біля парковки, напроти буд. Пушкінська 2М, на території комунальної власності) заявник – Галущак Віктор Михайлович;</w:t>
      </w:r>
    </w:p>
    <w:p w:rsidR="00E26C75" w:rsidRPr="003D7547" w:rsidRDefault="00E26C75" w:rsidP="003D7547">
      <w:pPr>
        <w:pStyle w:val="a8"/>
        <w:ind w:left="567" w:right="284"/>
        <w:jc w:val="both"/>
        <w:rPr>
          <w:sz w:val="26"/>
          <w:szCs w:val="26"/>
        </w:rPr>
      </w:pPr>
      <w:r w:rsidRPr="003D7547">
        <w:rPr>
          <w:sz w:val="26"/>
          <w:szCs w:val="26"/>
        </w:rPr>
        <w:t>- м. Буча,  по вул. А. Михайловського ( 1 сухостійна сосна над ЛЕП (біля буд. А.Михайловського 22а), на території комунальної власності) заявник – Галущак Віктор Михайлович;</w:t>
      </w:r>
    </w:p>
    <w:p w:rsidR="00727F48" w:rsidRPr="003D7547" w:rsidRDefault="00727F48" w:rsidP="003D7547">
      <w:pPr>
        <w:pStyle w:val="a8"/>
        <w:ind w:left="567" w:right="284"/>
        <w:jc w:val="both"/>
        <w:rPr>
          <w:sz w:val="26"/>
          <w:szCs w:val="26"/>
        </w:rPr>
      </w:pPr>
      <w:r w:rsidRPr="003D7547">
        <w:rPr>
          <w:sz w:val="26"/>
          <w:szCs w:val="26"/>
        </w:rPr>
        <w:t>- м. Буча, вул. Полтавська, 11 (1 сухостійна сосна, на території комунальної власності) заявник – Чумак Сергій Борисович;</w:t>
      </w:r>
    </w:p>
    <w:p w:rsidR="008A3AEF" w:rsidRPr="003D7547" w:rsidRDefault="008A3AEF" w:rsidP="003D7547">
      <w:pPr>
        <w:pStyle w:val="a8"/>
        <w:ind w:left="567" w:right="284"/>
        <w:jc w:val="both"/>
        <w:rPr>
          <w:sz w:val="26"/>
          <w:szCs w:val="26"/>
        </w:rPr>
      </w:pPr>
      <w:r w:rsidRPr="003D7547">
        <w:rPr>
          <w:sz w:val="26"/>
          <w:szCs w:val="26"/>
        </w:rPr>
        <w:t>- м. Буча, по вул. Нове Шосе, 1  (1 сухостійна сосна та 1 аварійна сосна (сухо вершинна, має нахил на ЛЕП),  на території комунальної власності</w:t>
      </w:r>
      <w:r w:rsidR="003D7547">
        <w:rPr>
          <w:sz w:val="26"/>
          <w:szCs w:val="26"/>
        </w:rPr>
        <w:t>)</w:t>
      </w:r>
      <w:r w:rsidRPr="003D7547">
        <w:rPr>
          <w:sz w:val="26"/>
          <w:szCs w:val="26"/>
        </w:rPr>
        <w:t xml:space="preserve"> </w:t>
      </w:r>
      <w:r w:rsidR="003E7049" w:rsidRPr="003D7547">
        <w:rPr>
          <w:sz w:val="26"/>
          <w:szCs w:val="26"/>
        </w:rPr>
        <w:t xml:space="preserve"> </w:t>
      </w:r>
      <w:r w:rsidRPr="003D7547">
        <w:rPr>
          <w:sz w:val="26"/>
          <w:szCs w:val="26"/>
        </w:rPr>
        <w:t>заявник – Ярьоменко Марина Анатоліївна;</w:t>
      </w:r>
    </w:p>
    <w:p w:rsidR="00303431" w:rsidRPr="003D7547" w:rsidRDefault="00303431" w:rsidP="003D7547">
      <w:pPr>
        <w:pStyle w:val="a8"/>
        <w:ind w:left="567" w:right="284"/>
        <w:jc w:val="both"/>
        <w:rPr>
          <w:sz w:val="26"/>
          <w:szCs w:val="26"/>
        </w:rPr>
      </w:pPr>
      <w:r w:rsidRPr="003D7547">
        <w:rPr>
          <w:sz w:val="26"/>
          <w:szCs w:val="26"/>
        </w:rPr>
        <w:t>- м. Буча, вул. А.Михайловського, 44 а (1 аварійн</w:t>
      </w:r>
      <w:r w:rsidR="00450F08">
        <w:rPr>
          <w:sz w:val="26"/>
          <w:szCs w:val="26"/>
        </w:rPr>
        <w:t>а</w:t>
      </w:r>
      <w:r w:rsidRPr="003D7547">
        <w:rPr>
          <w:sz w:val="26"/>
          <w:szCs w:val="26"/>
        </w:rPr>
        <w:t xml:space="preserve"> сосна (має кут нахилу), на прилеглій  території )</w:t>
      </w:r>
      <w:r w:rsidR="003E7049" w:rsidRPr="003D7547">
        <w:rPr>
          <w:sz w:val="26"/>
          <w:szCs w:val="26"/>
        </w:rPr>
        <w:t xml:space="preserve"> </w:t>
      </w:r>
      <w:r w:rsidRPr="003D7547">
        <w:rPr>
          <w:sz w:val="26"/>
          <w:szCs w:val="26"/>
        </w:rPr>
        <w:t>заявник – Марчук Валентин;</w:t>
      </w:r>
    </w:p>
    <w:p w:rsidR="008A3AEF" w:rsidRPr="003D7547" w:rsidRDefault="00645774" w:rsidP="003D7547">
      <w:pPr>
        <w:pStyle w:val="a8"/>
        <w:ind w:left="567" w:right="284"/>
        <w:jc w:val="both"/>
        <w:rPr>
          <w:sz w:val="26"/>
          <w:szCs w:val="26"/>
        </w:rPr>
      </w:pPr>
      <w:r w:rsidRPr="003D7547">
        <w:rPr>
          <w:sz w:val="26"/>
          <w:szCs w:val="26"/>
        </w:rPr>
        <w:t>- м. Буча, по вул. Пушкінська  (1 сухостійна сосна  на території парку «Пам’яті Чорнобильської трагедії»)</w:t>
      </w:r>
      <w:r w:rsidR="003D7547">
        <w:rPr>
          <w:sz w:val="26"/>
          <w:szCs w:val="26"/>
        </w:rPr>
        <w:t xml:space="preserve"> </w:t>
      </w:r>
      <w:r w:rsidR="008A3AEF" w:rsidRPr="003D7547">
        <w:rPr>
          <w:sz w:val="26"/>
          <w:szCs w:val="26"/>
        </w:rPr>
        <w:t>заявник – Галущак Віктор Михайлович;</w:t>
      </w:r>
    </w:p>
    <w:p w:rsidR="008A3AEF" w:rsidRPr="003D7547" w:rsidRDefault="008A3AEF" w:rsidP="003D7547">
      <w:pPr>
        <w:pStyle w:val="a8"/>
        <w:ind w:left="567" w:right="284"/>
        <w:jc w:val="both"/>
        <w:rPr>
          <w:sz w:val="26"/>
          <w:szCs w:val="26"/>
        </w:rPr>
      </w:pPr>
      <w:r w:rsidRPr="003D7547">
        <w:rPr>
          <w:sz w:val="26"/>
          <w:szCs w:val="26"/>
        </w:rPr>
        <w:t>- м. Буча, по вул. Тарасівська  (30 сухостійних сосен  на території парку Тарасівськ</w:t>
      </w:r>
      <w:r w:rsidR="00450F08">
        <w:rPr>
          <w:sz w:val="26"/>
          <w:szCs w:val="26"/>
        </w:rPr>
        <w:t>и</w:t>
      </w:r>
      <w:r w:rsidRPr="003D7547">
        <w:rPr>
          <w:sz w:val="26"/>
          <w:szCs w:val="26"/>
        </w:rPr>
        <w:t>й та вздовж доріжок ) заявник – Галущак Віктор Михайлович;</w:t>
      </w:r>
    </w:p>
    <w:p w:rsidR="000C6EDF" w:rsidRPr="003D7547" w:rsidRDefault="000C6EDF" w:rsidP="003D7547">
      <w:pPr>
        <w:pStyle w:val="a8"/>
        <w:ind w:left="567" w:right="284"/>
        <w:jc w:val="both"/>
        <w:rPr>
          <w:sz w:val="26"/>
          <w:szCs w:val="26"/>
        </w:rPr>
      </w:pPr>
      <w:r w:rsidRPr="003D7547">
        <w:rPr>
          <w:sz w:val="26"/>
          <w:szCs w:val="26"/>
        </w:rPr>
        <w:t>-  м. Буча, по вул. Тарасівська  (3 сухостійні сосни (напроти буд. Тарасівська, 7 а),  на території комунальної власності )</w:t>
      </w:r>
      <w:r w:rsidR="003E7049" w:rsidRPr="003D7547">
        <w:rPr>
          <w:sz w:val="26"/>
          <w:szCs w:val="26"/>
        </w:rPr>
        <w:t xml:space="preserve"> </w:t>
      </w:r>
      <w:r w:rsidRPr="003D7547">
        <w:rPr>
          <w:sz w:val="26"/>
          <w:szCs w:val="26"/>
        </w:rPr>
        <w:t>заявник – Беспалова Наталія Костянтинівна;</w:t>
      </w:r>
    </w:p>
    <w:p w:rsidR="008A3AEF" w:rsidRPr="003D7547" w:rsidRDefault="008A3AEF" w:rsidP="003D7547">
      <w:pPr>
        <w:pStyle w:val="a8"/>
        <w:ind w:left="567" w:right="284"/>
        <w:jc w:val="both"/>
        <w:rPr>
          <w:sz w:val="26"/>
          <w:szCs w:val="26"/>
        </w:rPr>
      </w:pPr>
      <w:r w:rsidRPr="003D7547">
        <w:rPr>
          <w:sz w:val="26"/>
          <w:szCs w:val="26"/>
        </w:rPr>
        <w:t>- м. Буча, на перехресті вул. Шевченка та вул. Тургенєва  (1 аварійні сосна (всихаюча, з  сильно прорідженою кроною) над ЛЕП та проїзною дорогою, на території комунальної власності ) заявник – Галущак Віктор Михайлович;</w:t>
      </w:r>
    </w:p>
    <w:p w:rsidR="00303431" w:rsidRPr="003D7547" w:rsidRDefault="00E62CE0" w:rsidP="003D7547">
      <w:pPr>
        <w:pStyle w:val="a8"/>
        <w:ind w:left="567" w:right="284"/>
        <w:jc w:val="both"/>
        <w:rPr>
          <w:sz w:val="26"/>
          <w:szCs w:val="26"/>
        </w:rPr>
      </w:pPr>
      <w:r w:rsidRPr="003D7547">
        <w:rPr>
          <w:sz w:val="26"/>
          <w:szCs w:val="26"/>
        </w:rPr>
        <w:t xml:space="preserve">- </w:t>
      </w:r>
      <w:r w:rsidR="00303431" w:rsidRPr="003D7547">
        <w:rPr>
          <w:sz w:val="26"/>
          <w:szCs w:val="26"/>
        </w:rPr>
        <w:t>с. Луб’янка, (1 сухостійна осика, 1 аварійна осика (з надломленою верхівкою та всихаюча), 1</w:t>
      </w:r>
      <w:r w:rsidR="00450F08">
        <w:rPr>
          <w:sz w:val="26"/>
          <w:szCs w:val="26"/>
        </w:rPr>
        <w:t xml:space="preserve"> </w:t>
      </w:r>
      <w:r w:rsidR="00303431" w:rsidRPr="003D7547">
        <w:rPr>
          <w:sz w:val="26"/>
          <w:szCs w:val="26"/>
        </w:rPr>
        <w:t xml:space="preserve">сухостійна береза, 1 сухостійна верба, 2 аварійні верби (всихаючі, вражені стовбуровою гниллю, пройдені пожежею),  на  відрізку   дороги   від повороту з траси  Київ - Бородянка </w:t>
      </w:r>
      <w:r w:rsidR="00303431" w:rsidRPr="003D7547">
        <w:rPr>
          <w:sz w:val="26"/>
          <w:szCs w:val="26"/>
        </w:rPr>
        <w:lastRenderedPageBreak/>
        <w:t>Т1011 при в’їзді до населеного пункту село «Луб’янка», по правій стороні дороги , мають кут нахилу на проїзну дорогу)</w:t>
      </w:r>
      <w:r w:rsidR="00436552" w:rsidRPr="003D7547">
        <w:rPr>
          <w:sz w:val="26"/>
          <w:szCs w:val="26"/>
        </w:rPr>
        <w:t xml:space="preserve"> </w:t>
      </w:r>
      <w:r w:rsidR="00303431" w:rsidRPr="003D7547">
        <w:rPr>
          <w:sz w:val="26"/>
          <w:szCs w:val="26"/>
        </w:rPr>
        <w:t>заявник – Галущак Віктор Михайлович;</w:t>
      </w:r>
    </w:p>
    <w:p w:rsidR="008A3AEF" w:rsidRPr="003D7547" w:rsidRDefault="008A3AEF" w:rsidP="003D7547">
      <w:pPr>
        <w:pStyle w:val="a8"/>
        <w:ind w:left="567" w:right="284"/>
        <w:jc w:val="both"/>
        <w:rPr>
          <w:sz w:val="26"/>
          <w:szCs w:val="26"/>
        </w:rPr>
      </w:pPr>
      <w:r w:rsidRPr="003D7547">
        <w:rPr>
          <w:sz w:val="26"/>
          <w:szCs w:val="26"/>
        </w:rPr>
        <w:t>- сел. Ворзель, по  вул. Яблунська  (1 аварійна липа на перехресті вул. Яблунська та дороги Т1001 (має суховершинність, над ЛЕП та проїзною дорогою) вул. Яблунська 2/17(1 аварійна тополя над ЛЕП ) та 20 аварійних та сухостійних в’язів</w:t>
      </w:r>
      <w:r w:rsidR="00672355">
        <w:rPr>
          <w:sz w:val="26"/>
          <w:szCs w:val="26"/>
        </w:rPr>
        <w:t xml:space="preserve"> </w:t>
      </w:r>
      <w:r w:rsidRPr="003D7547">
        <w:rPr>
          <w:sz w:val="26"/>
          <w:szCs w:val="26"/>
        </w:rPr>
        <w:t>(біля гуртожитку № 19а)</w:t>
      </w:r>
      <w:r w:rsidR="003E7049" w:rsidRPr="003D7547">
        <w:rPr>
          <w:sz w:val="26"/>
          <w:szCs w:val="26"/>
        </w:rPr>
        <w:t xml:space="preserve"> </w:t>
      </w:r>
      <w:r w:rsidRPr="003D7547">
        <w:rPr>
          <w:sz w:val="26"/>
          <w:szCs w:val="26"/>
        </w:rPr>
        <w:t>заявник – Галущак Віктор Михайлович;</w:t>
      </w:r>
    </w:p>
    <w:p w:rsidR="000C6EDF" w:rsidRPr="003D7547" w:rsidRDefault="000C6EDF" w:rsidP="003D7547">
      <w:pPr>
        <w:pStyle w:val="a8"/>
        <w:ind w:left="567" w:right="284"/>
        <w:jc w:val="both"/>
        <w:rPr>
          <w:sz w:val="26"/>
          <w:szCs w:val="26"/>
        </w:rPr>
      </w:pPr>
      <w:r w:rsidRPr="003D7547">
        <w:rPr>
          <w:sz w:val="26"/>
          <w:szCs w:val="26"/>
        </w:rPr>
        <w:t>- сел. Ворзель, вул. Захисників України, 3 (5 сухостійних дубів, 5 аварійних дубів (вражених дубовою губкою), 1 сухостійна сосна, на території цеху № 1 ТОВ «Сільпо – Фуд»)</w:t>
      </w:r>
      <w:r w:rsidR="003E7049" w:rsidRPr="003D7547">
        <w:rPr>
          <w:sz w:val="26"/>
          <w:szCs w:val="26"/>
        </w:rPr>
        <w:t xml:space="preserve"> </w:t>
      </w:r>
      <w:r w:rsidRPr="003D7547">
        <w:rPr>
          <w:sz w:val="26"/>
          <w:szCs w:val="26"/>
        </w:rPr>
        <w:t>заявник – Висоцька С.С.;</w:t>
      </w:r>
    </w:p>
    <w:p w:rsidR="00303431" w:rsidRPr="003D7547" w:rsidRDefault="00303431" w:rsidP="003D7547">
      <w:pPr>
        <w:pStyle w:val="a8"/>
        <w:ind w:left="567" w:right="284"/>
        <w:jc w:val="both"/>
        <w:rPr>
          <w:sz w:val="26"/>
          <w:szCs w:val="26"/>
        </w:rPr>
      </w:pPr>
      <w:r w:rsidRPr="003D7547">
        <w:rPr>
          <w:sz w:val="26"/>
          <w:szCs w:val="26"/>
        </w:rPr>
        <w:t xml:space="preserve">- сел. Ворзель, </w:t>
      </w:r>
      <w:r w:rsidR="00F955E5">
        <w:rPr>
          <w:sz w:val="26"/>
          <w:szCs w:val="26"/>
          <w:lang w:val="ru-RU"/>
        </w:rPr>
        <w:t>*****************</w:t>
      </w:r>
      <w:r w:rsidRPr="003D7547">
        <w:rPr>
          <w:sz w:val="26"/>
          <w:szCs w:val="26"/>
        </w:rPr>
        <w:t xml:space="preserve"> (1 аварійний каштан (вражений стовбуровою губкою, надломлена верхівка), на території комунальної власності )</w:t>
      </w:r>
      <w:r w:rsidR="003E7049" w:rsidRPr="003D7547">
        <w:rPr>
          <w:sz w:val="26"/>
          <w:szCs w:val="26"/>
        </w:rPr>
        <w:t xml:space="preserve"> </w:t>
      </w:r>
      <w:r w:rsidRPr="003D7547">
        <w:rPr>
          <w:sz w:val="26"/>
          <w:szCs w:val="26"/>
        </w:rPr>
        <w:t>заявник – Перетяткевич Марія Вікторівна;</w:t>
      </w:r>
    </w:p>
    <w:p w:rsidR="000C6EDF" w:rsidRPr="003D7547" w:rsidRDefault="000C6EDF" w:rsidP="003D7547">
      <w:pPr>
        <w:pStyle w:val="a8"/>
        <w:ind w:left="567" w:right="284"/>
        <w:jc w:val="both"/>
        <w:rPr>
          <w:sz w:val="26"/>
          <w:szCs w:val="26"/>
        </w:rPr>
      </w:pPr>
      <w:r w:rsidRPr="003D7547">
        <w:rPr>
          <w:sz w:val="26"/>
          <w:szCs w:val="26"/>
        </w:rPr>
        <w:t xml:space="preserve">- сел. Ворзель, </w:t>
      </w:r>
      <w:r w:rsidR="00F955E5">
        <w:rPr>
          <w:sz w:val="26"/>
          <w:szCs w:val="26"/>
          <w:lang w:val="ru-RU"/>
        </w:rPr>
        <w:t>******************</w:t>
      </w:r>
      <w:r w:rsidRPr="003D7547">
        <w:rPr>
          <w:sz w:val="26"/>
          <w:szCs w:val="26"/>
        </w:rPr>
        <w:t xml:space="preserve"> (1сухостійна сосна над ЛЕП, на території комунальної власності)</w:t>
      </w:r>
      <w:r w:rsidR="003E7049" w:rsidRPr="003D7547">
        <w:rPr>
          <w:sz w:val="26"/>
          <w:szCs w:val="26"/>
        </w:rPr>
        <w:t xml:space="preserve"> </w:t>
      </w:r>
      <w:r w:rsidRPr="003D7547">
        <w:rPr>
          <w:sz w:val="26"/>
          <w:szCs w:val="26"/>
        </w:rPr>
        <w:t>заявник – Янишевська Кристина Георгі</w:t>
      </w:r>
      <w:r w:rsidR="00450F08">
        <w:rPr>
          <w:sz w:val="26"/>
          <w:szCs w:val="26"/>
        </w:rPr>
        <w:t>ї</w:t>
      </w:r>
      <w:r w:rsidRPr="003D7547">
        <w:rPr>
          <w:sz w:val="26"/>
          <w:szCs w:val="26"/>
        </w:rPr>
        <w:t>вна;</w:t>
      </w:r>
    </w:p>
    <w:p w:rsidR="008A3AEF" w:rsidRPr="003D7547" w:rsidRDefault="008A3AEF" w:rsidP="003D7547">
      <w:pPr>
        <w:pStyle w:val="a8"/>
        <w:ind w:left="567" w:right="284"/>
        <w:jc w:val="both"/>
        <w:rPr>
          <w:sz w:val="26"/>
          <w:szCs w:val="26"/>
        </w:rPr>
      </w:pPr>
      <w:r w:rsidRPr="003D7547">
        <w:rPr>
          <w:sz w:val="26"/>
          <w:szCs w:val="26"/>
        </w:rPr>
        <w:t xml:space="preserve">- сел. Ворзель, </w:t>
      </w:r>
      <w:r w:rsidR="00F955E5">
        <w:rPr>
          <w:sz w:val="26"/>
          <w:szCs w:val="26"/>
          <w:lang w:val="ru-RU"/>
        </w:rPr>
        <w:t>********************</w:t>
      </w:r>
      <w:r w:rsidRPr="003D7547">
        <w:rPr>
          <w:sz w:val="26"/>
          <w:szCs w:val="26"/>
        </w:rPr>
        <w:t xml:space="preserve"> (10 сухостійних сосен, напроти будинку, на території комунальної власності )</w:t>
      </w:r>
      <w:r w:rsidR="003E7049" w:rsidRPr="003D7547">
        <w:rPr>
          <w:sz w:val="26"/>
          <w:szCs w:val="26"/>
        </w:rPr>
        <w:t xml:space="preserve"> </w:t>
      </w:r>
      <w:r w:rsidRPr="003D7547">
        <w:rPr>
          <w:sz w:val="26"/>
          <w:szCs w:val="26"/>
        </w:rPr>
        <w:t>заявник – Козленко Сергій Володимирович;</w:t>
      </w:r>
    </w:p>
    <w:p w:rsidR="005B26EC" w:rsidRPr="003D7547" w:rsidRDefault="005B26EC" w:rsidP="003D7547">
      <w:pPr>
        <w:pStyle w:val="a8"/>
        <w:ind w:left="567" w:right="284"/>
        <w:jc w:val="both"/>
        <w:rPr>
          <w:sz w:val="26"/>
          <w:szCs w:val="26"/>
        </w:rPr>
      </w:pPr>
      <w:r w:rsidRPr="003D7547">
        <w:rPr>
          <w:sz w:val="26"/>
          <w:szCs w:val="26"/>
        </w:rPr>
        <w:t xml:space="preserve">- сел. Ворзель, </w:t>
      </w:r>
      <w:r w:rsidR="00F955E5">
        <w:rPr>
          <w:sz w:val="26"/>
          <w:szCs w:val="26"/>
          <w:lang w:val="ru-RU"/>
        </w:rPr>
        <w:t>********************</w:t>
      </w:r>
      <w:r w:rsidRPr="003D7547">
        <w:rPr>
          <w:sz w:val="26"/>
          <w:szCs w:val="26"/>
        </w:rPr>
        <w:t xml:space="preserve"> (1 сухостійна сосна, напроти  буд. Клєнова, 39Е/1, на території комунальної власності) заявник – Шматок А.І.;</w:t>
      </w:r>
    </w:p>
    <w:p w:rsidR="009A5660" w:rsidRPr="003D7547" w:rsidRDefault="009A5660" w:rsidP="003D7547">
      <w:pPr>
        <w:pStyle w:val="a8"/>
        <w:ind w:left="567" w:right="284"/>
        <w:jc w:val="both"/>
        <w:rPr>
          <w:sz w:val="26"/>
          <w:szCs w:val="26"/>
        </w:rPr>
      </w:pPr>
      <w:r w:rsidRPr="003D7547">
        <w:rPr>
          <w:sz w:val="26"/>
          <w:szCs w:val="26"/>
        </w:rPr>
        <w:t>- сел. Ворзель, по вул. Кленова (2 сухостійні сосни,</w:t>
      </w:r>
      <w:r w:rsidR="00450F08">
        <w:rPr>
          <w:sz w:val="26"/>
          <w:szCs w:val="26"/>
        </w:rPr>
        <w:t xml:space="preserve"> </w:t>
      </w:r>
      <w:r w:rsidRPr="003D7547">
        <w:rPr>
          <w:sz w:val="26"/>
          <w:szCs w:val="26"/>
        </w:rPr>
        <w:t>1 аварійна сосна (перестійна, вражена сосновою губкою, біля харчоблоку) на території   корпусу № 5</w:t>
      </w:r>
      <w:r w:rsidR="00436552" w:rsidRPr="003D7547">
        <w:rPr>
          <w:sz w:val="26"/>
          <w:szCs w:val="26"/>
          <w:lang w:val="ru-RU"/>
        </w:rPr>
        <w:t xml:space="preserve"> </w:t>
      </w:r>
      <w:r w:rsidRPr="003D7547">
        <w:rPr>
          <w:sz w:val="26"/>
          <w:szCs w:val="26"/>
        </w:rPr>
        <w:t>будинку дитини ім. М.М. Городецького</w:t>
      </w:r>
      <w:r w:rsidR="005924DE" w:rsidRPr="003D7547">
        <w:rPr>
          <w:sz w:val="26"/>
          <w:szCs w:val="26"/>
        </w:rPr>
        <w:t>,</w:t>
      </w:r>
      <w:r w:rsidR="00450F08">
        <w:rPr>
          <w:sz w:val="26"/>
          <w:szCs w:val="26"/>
        </w:rPr>
        <w:t xml:space="preserve"> </w:t>
      </w:r>
      <w:r w:rsidRPr="003D7547">
        <w:rPr>
          <w:sz w:val="26"/>
          <w:szCs w:val="26"/>
        </w:rPr>
        <w:t>1 аварійна сосна (перестійна, вражена кореневою губкою, має нахил на жилий  корпус ) на території корпусу № 1) заявник – Лісуха Любов Миколаївна;</w:t>
      </w:r>
    </w:p>
    <w:p w:rsidR="005924DE" w:rsidRPr="003D7547" w:rsidRDefault="005924DE" w:rsidP="003D7547">
      <w:pPr>
        <w:pStyle w:val="a8"/>
        <w:ind w:left="567" w:right="284"/>
        <w:jc w:val="both"/>
        <w:rPr>
          <w:sz w:val="26"/>
          <w:szCs w:val="26"/>
        </w:rPr>
      </w:pPr>
      <w:r w:rsidRPr="003D7547">
        <w:rPr>
          <w:sz w:val="26"/>
          <w:szCs w:val="26"/>
          <w:lang w:val="ru-RU"/>
        </w:rPr>
        <w:t xml:space="preserve">- </w:t>
      </w:r>
      <w:r w:rsidRPr="003D7547">
        <w:rPr>
          <w:sz w:val="26"/>
          <w:szCs w:val="26"/>
        </w:rPr>
        <w:t>сел. Ворзель, по вул. Кленова (2 аварійні тополі (1 перестійна та 1  вражена омелою), 6 американських кленів (над проїзною дорогою та ЛЕП, на прилеглій території будинку дитини корпус № 1) заявник – Лісуха Любов Миколаївна;</w:t>
      </w:r>
    </w:p>
    <w:p w:rsidR="00CE7805" w:rsidRPr="003D7547" w:rsidRDefault="00CE7805" w:rsidP="003D7547">
      <w:pPr>
        <w:pStyle w:val="a8"/>
        <w:ind w:left="567" w:right="284"/>
        <w:jc w:val="both"/>
        <w:rPr>
          <w:sz w:val="26"/>
          <w:szCs w:val="26"/>
        </w:rPr>
      </w:pPr>
      <w:r w:rsidRPr="003D7547">
        <w:rPr>
          <w:sz w:val="26"/>
          <w:szCs w:val="26"/>
        </w:rPr>
        <w:t xml:space="preserve">- с. Блиставиця, вул. Єдності, буд. 1 -а (1 каштан (має декілька стовбурів)  та 2 туї  (1 з них має 8 стовбурів) гілки у </w:t>
      </w:r>
      <w:r w:rsidRPr="003D7547">
        <w:rPr>
          <w:color w:val="000000"/>
          <w:sz w:val="26"/>
          <w:szCs w:val="26"/>
        </w:rPr>
        <w:t xml:space="preserve"> безпосередній близькості до проводів повітряних ліній, на території Блиставицької амбулаторії) заявник – Джам Оксана</w:t>
      </w:r>
      <w:r w:rsidR="00672355">
        <w:rPr>
          <w:color w:val="000000"/>
          <w:sz w:val="26"/>
          <w:szCs w:val="26"/>
        </w:rPr>
        <w:t xml:space="preserve"> Іванівна</w:t>
      </w:r>
      <w:r w:rsidRPr="003D7547">
        <w:rPr>
          <w:color w:val="000000"/>
          <w:sz w:val="26"/>
          <w:szCs w:val="26"/>
        </w:rPr>
        <w:t>;</w:t>
      </w:r>
    </w:p>
    <w:p w:rsidR="00727F48" w:rsidRPr="003D7547" w:rsidRDefault="00727F48" w:rsidP="003D7547">
      <w:pPr>
        <w:pStyle w:val="a8"/>
        <w:ind w:left="567" w:right="284"/>
        <w:jc w:val="both"/>
        <w:rPr>
          <w:sz w:val="26"/>
          <w:szCs w:val="26"/>
        </w:rPr>
      </w:pPr>
      <w:r w:rsidRPr="003D7547">
        <w:rPr>
          <w:sz w:val="26"/>
          <w:szCs w:val="26"/>
        </w:rPr>
        <w:t>- с. Гаврилівка, вул. Садова, 21 ( 1 аварійна береза (вражена омелою) та 1 аварійна тополя (всихаюча, вражена стовбуровою гниллю)</w:t>
      </w:r>
      <w:r w:rsidR="00672355">
        <w:rPr>
          <w:sz w:val="26"/>
          <w:szCs w:val="26"/>
        </w:rPr>
        <w:t xml:space="preserve"> </w:t>
      </w:r>
      <w:r w:rsidRPr="003D7547">
        <w:rPr>
          <w:sz w:val="26"/>
          <w:szCs w:val="26"/>
        </w:rPr>
        <w:t>на території Гаврилівської ЗОШ № 8) заявник – Геращенко Микита Вадимович;</w:t>
      </w:r>
    </w:p>
    <w:p w:rsidR="000C6EDF" w:rsidRPr="003D7547" w:rsidRDefault="000C6EDF" w:rsidP="003D7547">
      <w:pPr>
        <w:pStyle w:val="a8"/>
        <w:ind w:left="567" w:right="284"/>
        <w:jc w:val="both"/>
        <w:rPr>
          <w:sz w:val="26"/>
          <w:szCs w:val="26"/>
        </w:rPr>
      </w:pPr>
      <w:r w:rsidRPr="003D7547">
        <w:rPr>
          <w:sz w:val="26"/>
          <w:szCs w:val="26"/>
        </w:rPr>
        <w:t>- с. Тарас</w:t>
      </w:r>
      <w:r w:rsidR="00450F08">
        <w:rPr>
          <w:sz w:val="26"/>
          <w:szCs w:val="26"/>
        </w:rPr>
        <w:t>і</w:t>
      </w:r>
      <w:r w:rsidRPr="003D7547">
        <w:rPr>
          <w:sz w:val="26"/>
          <w:szCs w:val="26"/>
        </w:rPr>
        <w:t xml:space="preserve">вщина, </w:t>
      </w:r>
      <w:r w:rsidR="00F955E5">
        <w:rPr>
          <w:sz w:val="26"/>
          <w:szCs w:val="26"/>
          <w:lang w:val="ru-RU"/>
        </w:rPr>
        <w:t>****************</w:t>
      </w:r>
      <w:r w:rsidRPr="003D7547">
        <w:rPr>
          <w:sz w:val="26"/>
          <w:szCs w:val="26"/>
        </w:rPr>
        <w:t xml:space="preserve"> (3 всихаючи берези, вражені омелою, на території комунальної власності)</w:t>
      </w:r>
      <w:r w:rsidR="003E7049" w:rsidRPr="003D7547">
        <w:rPr>
          <w:sz w:val="26"/>
          <w:szCs w:val="26"/>
        </w:rPr>
        <w:t xml:space="preserve"> </w:t>
      </w:r>
      <w:r w:rsidRPr="003D7547">
        <w:rPr>
          <w:sz w:val="26"/>
          <w:szCs w:val="26"/>
        </w:rPr>
        <w:t>заявник – Шабуцька Світлана Петровна;</w:t>
      </w:r>
    </w:p>
    <w:p w:rsidR="008A3AEF" w:rsidRPr="003D7547" w:rsidRDefault="008A3AEF" w:rsidP="003D7547">
      <w:pPr>
        <w:pStyle w:val="a8"/>
        <w:ind w:left="567" w:right="284"/>
        <w:jc w:val="both"/>
        <w:rPr>
          <w:sz w:val="26"/>
          <w:szCs w:val="26"/>
          <w:lang w:val="ru-RU"/>
        </w:rPr>
      </w:pPr>
      <w:r w:rsidRPr="003D7547">
        <w:rPr>
          <w:sz w:val="26"/>
          <w:szCs w:val="26"/>
        </w:rPr>
        <w:t xml:space="preserve">- с. Мироцьке,  </w:t>
      </w:r>
      <w:r w:rsidR="00F955E5">
        <w:rPr>
          <w:sz w:val="26"/>
          <w:szCs w:val="26"/>
          <w:lang w:val="ru-RU"/>
        </w:rPr>
        <w:t>*******************</w:t>
      </w:r>
      <w:r w:rsidRPr="003D7547">
        <w:rPr>
          <w:sz w:val="26"/>
          <w:szCs w:val="26"/>
        </w:rPr>
        <w:t xml:space="preserve">  (1 аварійна липа над  ЛЕП та будинком,  на прилеглій території)</w:t>
      </w:r>
      <w:r w:rsidR="003E7049" w:rsidRPr="003D7547">
        <w:rPr>
          <w:sz w:val="26"/>
          <w:szCs w:val="26"/>
        </w:rPr>
        <w:t xml:space="preserve"> </w:t>
      </w:r>
      <w:r w:rsidRPr="003D7547">
        <w:rPr>
          <w:sz w:val="26"/>
          <w:szCs w:val="26"/>
        </w:rPr>
        <w:t>заявник – Левітський Володимир Олександрович;</w:t>
      </w:r>
    </w:p>
    <w:p w:rsidR="002A4DA1" w:rsidRPr="003D7547" w:rsidRDefault="009438B8" w:rsidP="003D7547">
      <w:pPr>
        <w:pStyle w:val="a8"/>
        <w:ind w:left="567" w:right="284"/>
        <w:jc w:val="both"/>
        <w:rPr>
          <w:sz w:val="26"/>
          <w:szCs w:val="26"/>
        </w:rPr>
      </w:pPr>
      <w:r w:rsidRPr="003D7547">
        <w:rPr>
          <w:b/>
          <w:sz w:val="26"/>
          <w:szCs w:val="26"/>
        </w:rPr>
        <w:t>2</w:t>
      </w:r>
      <w:r w:rsidR="00450F08">
        <w:rPr>
          <w:b/>
          <w:sz w:val="26"/>
          <w:szCs w:val="26"/>
        </w:rPr>
        <w:t>.</w:t>
      </w:r>
      <w:r w:rsidR="006E404B" w:rsidRPr="003D7547">
        <w:rPr>
          <w:sz w:val="26"/>
          <w:szCs w:val="26"/>
        </w:rPr>
        <w:t xml:space="preserve"> Дозволити провести санітарну чистку та кронування, а саме:</w:t>
      </w:r>
    </w:p>
    <w:p w:rsidR="006E404B" w:rsidRPr="003D7547" w:rsidRDefault="006E404B" w:rsidP="003D7547">
      <w:pPr>
        <w:pStyle w:val="a8"/>
        <w:ind w:left="567" w:right="284"/>
        <w:jc w:val="both"/>
        <w:rPr>
          <w:sz w:val="26"/>
          <w:szCs w:val="26"/>
        </w:rPr>
      </w:pPr>
      <w:r w:rsidRPr="003D7547">
        <w:rPr>
          <w:sz w:val="26"/>
          <w:szCs w:val="26"/>
        </w:rPr>
        <w:t>- м. Буча, вул. Інститутська, 54 а (3 дуби та 1 ясень (вздовж каналу), 2 дуби (набережна, оглядовий майданчик), 8 дубів та 3 ясені (біля доріжк</w:t>
      </w:r>
      <w:r w:rsidR="00450F08">
        <w:rPr>
          <w:sz w:val="26"/>
          <w:szCs w:val="26"/>
        </w:rPr>
        <w:t>и</w:t>
      </w:r>
      <w:r w:rsidRPr="003D7547">
        <w:rPr>
          <w:sz w:val="26"/>
          <w:szCs w:val="26"/>
        </w:rPr>
        <w:t xml:space="preserve"> вздовж  СБ «Оболонь»), 3 дуби (біля Літнього театру)</w:t>
      </w:r>
      <w:r w:rsidR="00450F08">
        <w:rPr>
          <w:sz w:val="26"/>
          <w:szCs w:val="26"/>
        </w:rPr>
        <w:t xml:space="preserve"> </w:t>
      </w:r>
      <w:r w:rsidRPr="003D7547">
        <w:rPr>
          <w:sz w:val="26"/>
          <w:szCs w:val="26"/>
        </w:rPr>
        <w:t xml:space="preserve">на території </w:t>
      </w:r>
      <w:r w:rsidR="00672355">
        <w:rPr>
          <w:sz w:val="26"/>
          <w:szCs w:val="26"/>
        </w:rPr>
        <w:t>м</w:t>
      </w:r>
      <w:r w:rsidRPr="003D7547">
        <w:rPr>
          <w:sz w:val="26"/>
          <w:szCs w:val="26"/>
        </w:rPr>
        <w:t>іського парку) заявник – Галущак Віктор Михайлович;</w:t>
      </w:r>
    </w:p>
    <w:p w:rsidR="005924DE" w:rsidRPr="003D7547" w:rsidRDefault="005924DE" w:rsidP="003D7547">
      <w:pPr>
        <w:pStyle w:val="a8"/>
        <w:ind w:left="567" w:right="284"/>
        <w:jc w:val="both"/>
        <w:rPr>
          <w:sz w:val="26"/>
          <w:szCs w:val="26"/>
        </w:rPr>
      </w:pPr>
      <w:r w:rsidRPr="003D7547">
        <w:rPr>
          <w:sz w:val="26"/>
          <w:szCs w:val="26"/>
        </w:rPr>
        <w:t>- сел. Ворзель, по вул. Кленова (1 верба(над проїзною дорогою та ЛЕП), на прилеглій території будинку дитини корпус № 1) заявник – Лісуха Любов Миколаївна;</w:t>
      </w:r>
    </w:p>
    <w:p w:rsidR="004C5E9A" w:rsidRPr="003D7547" w:rsidRDefault="004C5E9A" w:rsidP="003D7547">
      <w:pPr>
        <w:pStyle w:val="a8"/>
        <w:ind w:left="567" w:right="284"/>
        <w:jc w:val="both"/>
        <w:rPr>
          <w:sz w:val="26"/>
          <w:szCs w:val="26"/>
        </w:rPr>
      </w:pPr>
      <w:r w:rsidRPr="003D7547">
        <w:rPr>
          <w:sz w:val="26"/>
          <w:szCs w:val="26"/>
        </w:rPr>
        <w:t xml:space="preserve"> </w:t>
      </w:r>
      <w:r w:rsidRPr="003D7547">
        <w:rPr>
          <w:b/>
          <w:sz w:val="26"/>
          <w:szCs w:val="26"/>
        </w:rPr>
        <w:t>3</w:t>
      </w:r>
      <w:r w:rsidRPr="003D7547">
        <w:rPr>
          <w:sz w:val="26"/>
          <w:szCs w:val="26"/>
        </w:rPr>
        <w:t>.Дозволити видалити зелені насадження без сплати відновної вартості: керуючись п.6 постанови Кабінету Міністрів України «Про затвердження порядку видалення дерев,кущів, газонів і квітників у населених пунктах» а саме:</w:t>
      </w:r>
    </w:p>
    <w:p w:rsidR="008A3AEF" w:rsidRPr="003D7547" w:rsidRDefault="00A60818" w:rsidP="003D7547">
      <w:pPr>
        <w:pStyle w:val="a8"/>
        <w:ind w:left="567" w:right="284"/>
        <w:jc w:val="both"/>
        <w:rPr>
          <w:sz w:val="26"/>
          <w:szCs w:val="26"/>
        </w:rPr>
      </w:pPr>
      <w:r w:rsidRPr="003D7547">
        <w:rPr>
          <w:sz w:val="26"/>
          <w:szCs w:val="26"/>
        </w:rPr>
        <w:t xml:space="preserve">- </w:t>
      </w:r>
      <w:r w:rsidR="008A3AEF" w:rsidRPr="003D7547">
        <w:rPr>
          <w:sz w:val="26"/>
          <w:szCs w:val="26"/>
        </w:rPr>
        <w:t>м. Буча,  між бульваром Б.Хмельницького та вул. Вишнева</w:t>
      </w:r>
      <w:r w:rsidR="003E7049" w:rsidRPr="003D7547">
        <w:rPr>
          <w:sz w:val="26"/>
          <w:szCs w:val="26"/>
        </w:rPr>
        <w:t xml:space="preserve"> </w:t>
      </w:r>
      <w:r w:rsidR="008A3AEF" w:rsidRPr="003D7547">
        <w:rPr>
          <w:sz w:val="26"/>
          <w:szCs w:val="26"/>
        </w:rPr>
        <w:t>(3 в’язи, 1 сухостійний в’яз, 1 аварійний в’яз (має суховершинність,</w:t>
      </w:r>
      <w:r w:rsidR="003E7049" w:rsidRPr="003D7547">
        <w:rPr>
          <w:sz w:val="26"/>
          <w:szCs w:val="26"/>
        </w:rPr>
        <w:t xml:space="preserve"> </w:t>
      </w:r>
      <w:r w:rsidR="008A3AEF" w:rsidRPr="003D7547">
        <w:rPr>
          <w:sz w:val="26"/>
          <w:szCs w:val="26"/>
        </w:rPr>
        <w:t>2 дуби), що підпадають під пляму будівництва (реконструкція, капітальний ремонт), згідно проєктних рішень</w:t>
      </w:r>
      <w:r w:rsidR="003E7049" w:rsidRPr="003D7547">
        <w:rPr>
          <w:sz w:val="26"/>
          <w:szCs w:val="26"/>
        </w:rPr>
        <w:t>)</w:t>
      </w:r>
      <w:r w:rsidR="008A3AEF" w:rsidRPr="003D7547">
        <w:rPr>
          <w:sz w:val="26"/>
          <w:szCs w:val="26"/>
        </w:rPr>
        <w:t xml:space="preserve"> – заявник – Федусів Д.Ю. </w:t>
      </w:r>
    </w:p>
    <w:p w:rsidR="006E404B" w:rsidRPr="003D7547" w:rsidRDefault="006E404B" w:rsidP="003D7547">
      <w:pPr>
        <w:pStyle w:val="a8"/>
        <w:ind w:left="567" w:right="284"/>
        <w:jc w:val="both"/>
        <w:rPr>
          <w:sz w:val="26"/>
          <w:szCs w:val="26"/>
          <w:lang w:val="ru-RU"/>
        </w:rPr>
      </w:pPr>
      <w:r w:rsidRPr="003D7547">
        <w:rPr>
          <w:sz w:val="26"/>
          <w:szCs w:val="26"/>
        </w:rPr>
        <w:t>- м. Буча,  по провулку Санаторний (4 каштани, 1 береза, що підпадають під пляму будівництва (реконструкція, капітальний ремонт), згідно проєктних рішень</w:t>
      </w:r>
      <w:r w:rsidR="003E7049" w:rsidRPr="003D7547">
        <w:rPr>
          <w:sz w:val="26"/>
          <w:szCs w:val="26"/>
        </w:rPr>
        <w:t>)</w:t>
      </w:r>
      <w:r w:rsidRPr="003D7547">
        <w:rPr>
          <w:sz w:val="26"/>
          <w:szCs w:val="26"/>
        </w:rPr>
        <w:t xml:space="preserve"> заявник – Федусів Д.Ю.</w:t>
      </w:r>
    </w:p>
    <w:p w:rsidR="002320C8" w:rsidRPr="003D7547" w:rsidRDefault="00807B5F" w:rsidP="003D7547">
      <w:pPr>
        <w:pStyle w:val="a8"/>
        <w:ind w:left="567" w:right="284"/>
        <w:jc w:val="both"/>
        <w:rPr>
          <w:sz w:val="26"/>
          <w:szCs w:val="26"/>
          <w:lang w:val="ru-RU"/>
        </w:rPr>
      </w:pPr>
      <w:r w:rsidRPr="003D7547">
        <w:rPr>
          <w:b/>
          <w:sz w:val="26"/>
          <w:szCs w:val="26"/>
        </w:rPr>
        <w:t>4</w:t>
      </w:r>
      <w:r w:rsidR="00536312" w:rsidRPr="003D7547">
        <w:rPr>
          <w:sz w:val="26"/>
          <w:szCs w:val="26"/>
        </w:rPr>
        <w:t>.</w:t>
      </w:r>
      <w:r w:rsidR="006D6A5E" w:rsidRPr="003D7547">
        <w:rPr>
          <w:sz w:val="26"/>
          <w:szCs w:val="26"/>
        </w:rPr>
        <w:t>Виконання робіт по зняттю  дерев доручити підприємствам, які мають відповідні дозволи (ліцензії).</w:t>
      </w:r>
    </w:p>
    <w:p w:rsidR="006C24E6" w:rsidRPr="003D7547" w:rsidRDefault="00807B5F" w:rsidP="003D7547">
      <w:pPr>
        <w:pStyle w:val="a8"/>
        <w:ind w:left="567" w:right="284"/>
        <w:jc w:val="both"/>
        <w:rPr>
          <w:sz w:val="26"/>
          <w:szCs w:val="26"/>
          <w:lang w:val="ru-RU"/>
        </w:rPr>
      </w:pPr>
      <w:r w:rsidRPr="003D7547">
        <w:rPr>
          <w:b/>
          <w:sz w:val="26"/>
          <w:szCs w:val="26"/>
        </w:rPr>
        <w:t>5</w:t>
      </w:r>
      <w:r w:rsidR="00682FA4" w:rsidRPr="003D7547">
        <w:rPr>
          <w:sz w:val="26"/>
          <w:szCs w:val="26"/>
        </w:rPr>
        <w:t>.</w:t>
      </w:r>
      <w:r w:rsidR="006D6A5E" w:rsidRPr="003D7547">
        <w:rPr>
          <w:sz w:val="26"/>
          <w:szCs w:val="26"/>
        </w:rPr>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rsidR="002320C8" w:rsidRPr="003D7547" w:rsidRDefault="00807B5F" w:rsidP="003D7547">
      <w:pPr>
        <w:pStyle w:val="a8"/>
        <w:ind w:left="567" w:right="284"/>
        <w:jc w:val="both"/>
        <w:rPr>
          <w:sz w:val="26"/>
          <w:szCs w:val="26"/>
        </w:rPr>
      </w:pPr>
      <w:r w:rsidRPr="003D7547">
        <w:rPr>
          <w:b/>
          <w:sz w:val="26"/>
          <w:szCs w:val="26"/>
        </w:rPr>
        <w:t>6</w:t>
      </w:r>
      <w:r w:rsidR="00B301F5" w:rsidRPr="003D7547">
        <w:rPr>
          <w:sz w:val="26"/>
          <w:szCs w:val="26"/>
        </w:rPr>
        <w:t>.</w:t>
      </w:r>
      <w:r w:rsidR="00DD51E6" w:rsidRPr="003D7547">
        <w:rPr>
          <w:sz w:val="26"/>
          <w:szCs w:val="26"/>
        </w:rPr>
        <w:t xml:space="preserve"> </w:t>
      </w:r>
      <w:r w:rsidR="006D6A5E" w:rsidRPr="003D7547">
        <w:rPr>
          <w:sz w:val="26"/>
          <w:szCs w:val="26"/>
        </w:rPr>
        <w:t>Рекомендувати заявнику, з метою відновлення фонду зелених насаджень міста, провести компенсаційне озеленення шляхом висадк</w:t>
      </w:r>
      <w:r w:rsidR="006C24E6" w:rsidRPr="003D7547">
        <w:rPr>
          <w:sz w:val="26"/>
          <w:szCs w:val="26"/>
        </w:rPr>
        <w:t>и саджанців дерев лісових порід.</w:t>
      </w:r>
    </w:p>
    <w:p w:rsidR="00EB56BF" w:rsidRPr="003D7547" w:rsidRDefault="00807B5F" w:rsidP="003D7547">
      <w:pPr>
        <w:pStyle w:val="a8"/>
        <w:ind w:left="567" w:right="284"/>
        <w:jc w:val="both"/>
        <w:rPr>
          <w:sz w:val="26"/>
          <w:szCs w:val="26"/>
        </w:rPr>
      </w:pPr>
      <w:r w:rsidRPr="003D7547">
        <w:rPr>
          <w:b/>
          <w:sz w:val="26"/>
          <w:szCs w:val="26"/>
          <w:lang w:val="ru-RU"/>
        </w:rPr>
        <w:t>7</w:t>
      </w:r>
      <w:r w:rsidR="00F818F5" w:rsidRPr="003D7547">
        <w:rPr>
          <w:sz w:val="26"/>
          <w:szCs w:val="26"/>
          <w:lang w:val="ru-RU"/>
        </w:rPr>
        <w:t>.</w:t>
      </w:r>
      <w:r w:rsidR="00B301F5" w:rsidRPr="003D7547">
        <w:rPr>
          <w:sz w:val="26"/>
          <w:szCs w:val="26"/>
        </w:rPr>
        <w:t xml:space="preserve"> </w:t>
      </w:r>
      <w:r w:rsidR="00EB56BF" w:rsidRPr="003D7547">
        <w:rPr>
          <w:sz w:val="26"/>
          <w:szCs w:val="26"/>
        </w:rPr>
        <w:t xml:space="preserve">Контроль за виконанням даного рішення покласти на </w:t>
      </w:r>
      <w:r w:rsidR="00DD51E6" w:rsidRPr="003D7547">
        <w:rPr>
          <w:sz w:val="26"/>
          <w:szCs w:val="26"/>
        </w:rPr>
        <w:t xml:space="preserve"> </w:t>
      </w:r>
      <w:r w:rsidR="00EB56BF" w:rsidRPr="003D7547">
        <w:rPr>
          <w:sz w:val="26"/>
          <w:szCs w:val="26"/>
        </w:rPr>
        <w:t xml:space="preserve">заступника міського голови </w:t>
      </w:r>
      <w:r w:rsidR="00EE5C04" w:rsidRPr="003D7547">
        <w:rPr>
          <w:sz w:val="26"/>
          <w:szCs w:val="26"/>
        </w:rPr>
        <w:t>Шепетька С.А.</w:t>
      </w:r>
    </w:p>
    <w:p w:rsidR="002320C8" w:rsidRPr="003D7547" w:rsidRDefault="002320C8" w:rsidP="003D7547">
      <w:pPr>
        <w:pStyle w:val="a8"/>
        <w:ind w:left="567" w:right="284"/>
        <w:jc w:val="both"/>
        <w:rPr>
          <w:sz w:val="26"/>
          <w:szCs w:val="26"/>
        </w:rPr>
      </w:pPr>
    </w:p>
    <w:p w:rsidR="00394BC7" w:rsidRPr="003D7547" w:rsidRDefault="00394BC7" w:rsidP="003D7547">
      <w:pPr>
        <w:tabs>
          <w:tab w:val="left" w:pos="840"/>
        </w:tabs>
        <w:ind w:left="567" w:right="284"/>
        <w:jc w:val="both"/>
        <w:rPr>
          <w:sz w:val="26"/>
          <w:szCs w:val="26"/>
        </w:rPr>
      </w:pPr>
    </w:p>
    <w:p w:rsidR="00394BC7" w:rsidRPr="003D7547" w:rsidRDefault="00394BC7" w:rsidP="003D7547">
      <w:pPr>
        <w:tabs>
          <w:tab w:val="left" w:pos="840"/>
        </w:tabs>
        <w:ind w:left="567" w:right="284"/>
        <w:jc w:val="both"/>
        <w:rPr>
          <w:sz w:val="26"/>
          <w:szCs w:val="26"/>
        </w:rPr>
      </w:pPr>
    </w:p>
    <w:p w:rsidR="00DD51E6" w:rsidRPr="003D7547" w:rsidRDefault="00DD51E6" w:rsidP="003D7547">
      <w:pPr>
        <w:pStyle w:val="a8"/>
        <w:ind w:left="567" w:right="284"/>
        <w:jc w:val="both"/>
        <w:rPr>
          <w:b/>
          <w:sz w:val="26"/>
          <w:szCs w:val="26"/>
        </w:rPr>
      </w:pPr>
      <w:r w:rsidRPr="003D7547">
        <w:rPr>
          <w:b/>
          <w:sz w:val="26"/>
          <w:szCs w:val="26"/>
        </w:rPr>
        <w:t xml:space="preserve">Міський голова         </w:t>
      </w:r>
      <w:r w:rsidRPr="003D7547">
        <w:rPr>
          <w:b/>
          <w:sz w:val="26"/>
          <w:szCs w:val="26"/>
          <w:lang w:val="ru-RU"/>
        </w:rPr>
        <w:t xml:space="preserve">                                    </w:t>
      </w:r>
      <w:r w:rsidR="003E7049" w:rsidRPr="003D7547">
        <w:rPr>
          <w:b/>
          <w:sz w:val="26"/>
          <w:szCs w:val="26"/>
          <w:lang w:val="ru-RU"/>
        </w:rPr>
        <w:t xml:space="preserve">                          </w:t>
      </w:r>
      <w:r w:rsidRPr="003D7547">
        <w:rPr>
          <w:b/>
          <w:sz w:val="26"/>
          <w:szCs w:val="26"/>
        </w:rPr>
        <w:t>А.П. Федорук</w:t>
      </w:r>
    </w:p>
    <w:p w:rsidR="00DD51E6" w:rsidRPr="003D7547" w:rsidRDefault="00DD51E6" w:rsidP="003D7547">
      <w:pPr>
        <w:pStyle w:val="a8"/>
        <w:ind w:left="567" w:right="284"/>
        <w:jc w:val="both"/>
        <w:rPr>
          <w:b/>
          <w:sz w:val="26"/>
          <w:szCs w:val="26"/>
          <w:lang w:val="ru-RU"/>
        </w:rPr>
      </w:pPr>
    </w:p>
    <w:p w:rsidR="00DD51E6" w:rsidRPr="003D7547" w:rsidRDefault="00DD51E6" w:rsidP="003D7547">
      <w:pPr>
        <w:pStyle w:val="a8"/>
        <w:ind w:left="567" w:right="284"/>
        <w:jc w:val="both"/>
        <w:rPr>
          <w:b/>
          <w:sz w:val="26"/>
          <w:szCs w:val="26"/>
          <w:lang w:val="ru-RU"/>
        </w:rPr>
      </w:pPr>
    </w:p>
    <w:p w:rsidR="00DD51E6" w:rsidRPr="003D7547" w:rsidRDefault="00EE5C04" w:rsidP="003D7547">
      <w:pPr>
        <w:tabs>
          <w:tab w:val="left" w:pos="540"/>
          <w:tab w:val="left" w:pos="7380"/>
        </w:tabs>
        <w:ind w:left="567" w:right="284"/>
        <w:jc w:val="both"/>
        <w:rPr>
          <w:sz w:val="26"/>
          <w:szCs w:val="26"/>
        </w:rPr>
      </w:pPr>
      <w:r w:rsidRPr="003D7547">
        <w:rPr>
          <w:sz w:val="26"/>
          <w:szCs w:val="26"/>
        </w:rPr>
        <w:t>З</w:t>
      </w:r>
      <w:r w:rsidR="00DD51E6" w:rsidRPr="003D7547">
        <w:rPr>
          <w:sz w:val="26"/>
          <w:szCs w:val="26"/>
        </w:rPr>
        <w:t xml:space="preserve">аступник </w:t>
      </w:r>
    </w:p>
    <w:p w:rsidR="00DD51E6" w:rsidRPr="003D7547" w:rsidRDefault="00DD51E6" w:rsidP="003D7547">
      <w:pPr>
        <w:tabs>
          <w:tab w:val="left" w:pos="540"/>
          <w:tab w:val="left" w:pos="7380"/>
        </w:tabs>
        <w:ind w:left="567" w:right="284"/>
        <w:jc w:val="both"/>
        <w:rPr>
          <w:sz w:val="26"/>
          <w:szCs w:val="26"/>
        </w:rPr>
      </w:pPr>
      <w:r w:rsidRPr="003D7547">
        <w:rPr>
          <w:sz w:val="26"/>
          <w:szCs w:val="26"/>
        </w:rPr>
        <w:t xml:space="preserve">міського голови                                      </w:t>
      </w:r>
      <w:r w:rsidR="00EE5C04" w:rsidRPr="003D7547">
        <w:rPr>
          <w:sz w:val="26"/>
          <w:szCs w:val="26"/>
        </w:rPr>
        <w:t xml:space="preserve">       </w:t>
      </w:r>
      <w:r w:rsidR="003E7049" w:rsidRPr="003D7547">
        <w:rPr>
          <w:sz w:val="26"/>
          <w:szCs w:val="26"/>
        </w:rPr>
        <w:t xml:space="preserve">                           </w:t>
      </w:r>
      <w:r w:rsidR="00EE5C04" w:rsidRPr="003D7547">
        <w:rPr>
          <w:sz w:val="26"/>
          <w:szCs w:val="26"/>
        </w:rPr>
        <w:t>С.А. Шепетько</w:t>
      </w:r>
      <w:r w:rsidRPr="003D7547">
        <w:rPr>
          <w:sz w:val="26"/>
          <w:szCs w:val="26"/>
        </w:rPr>
        <w:t xml:space="preserve">  </w:t>
      </w:r>
    </w:p>
    <w:p w:rsidR="00DD51E6" w:rsidRPr="003D7547" w:rsidRDefault="00DD51E6" w:rsidP="003D7547">
      <w:pPr>
        <w:tabs>
          <w:tab w:val="left" w:pos="540"/>
          <w:tab w:val="left" w:pos="7380"/>
        </w:tabs>
        <w:ind w:left="567" w:right="284"/>
        <w:jc w:val="both"/>
        <w:rPr>
          <w:sz w:val="26"/>
          <w:szCs w:val="26"/>
        </w:rPr>
      </w:pPr>
      <w:r w:rsidRPr="003D7547">
        <w:rPr>
          <w:sz w:val="26"/>
          <w:szCs w:val="26"/>
        </w:rPr>
        <w:t xml:space="preserve">  </w:t>
      </w:r>
    </w:p>
    <w:p w:rsidR="00DD51E6" w:rsidRPr="003D7547" w:rsidRDefault="00DD51E6" w:rsidP="003D7547">
      <w:pPr>
        <w:pStyle w:val="a8"/>
        <w:ind w:left="567" w:right="284"/>
        <w:jc w:val="both"/>
        <w:rPr>
          <w:sz w:val="26"/>
          <w:szCs w:val="26"/>
        </w:rPr>
      </w:pPr>
    </w:p>
    <w:p w:rsidR="00DD51E6" w:rsidRPr="003D7547" w:rsidRDefault="00DD51E6" w:rsidP="003D7547">
      <w:pPr>
        <w:pStyle w:val="a8"/>
        <w:ind w:left="567" w:right="284"/>
        <w:jc w:val="both"/>
        <w:rPr>
          <w:sz w:val="26"/>
          <w:szCs w:val="26"/>
        </w:rPr>
      </w:pPr>
    </w:p>
    <w:p w:rsidR="00484583" w:rsidRPr="003D7547" w:rsidRDefault="009438B8" w:rsidP="003D7547">
      <w:pPr>
        <w:pStyle w:val="a8"/>
        <w:ind w:left="567" w:right="284"/>
        <w:jc w:val="both"/>
        <w:rPr>
          <w:sz w:val="26"/>
          <w:szCs w:val="26"/>
        </w:rPr>
      </w:pPr>
      <w:r w:rsidRPr="003D7547">
        <w:rPr>
          <w:sz w:val="26"/>
          <w:szCs w:val="26"/>
        </w:rPr>
        <w:t>К</w:t>
      </w:r>
      <w:r w:rsidR="00DD51E6" w:rsidRPr="003D7547">
        <w:rPr>
          <w:sz w:val="26"/>
          <w:szCs w:val="26"/>
        </w:rPr>
        <w:t>еруюч</w:t>
      </w:r>
      <w:r w:rsidRPr="003D7547">
        <w:rPr>
          <w:sz w:val="26"/>
          <w:szCs w:val="26"/>
        </w:rPr>
        <w:t>ий</w:t>
      </w:r>
      <w:r w:rsidR="00436552" w:rsidRPr="003D7547">
        <w:rPr>
          <w:sz w:val="26"/>
          <w:szCs w:val="26"/>
          <w:lang w:val="ru-RU"/>
        </w:rPr>
        <w:t xml:space="preserve"> </w:t>
      </w:r>
      <w:r w:rsidR="00DD51E6" w:rsidRPr="003D7547">
        <w:rPr>
          <w:sz w:val="26"/>
          <w:szCs w:val="26"/>
        </w:rPr>
        <w:t xml:space="preserve">справами                       </w:t>
      </w:r>
      <w:r w:rsidR="00EE5C04" w:rsidRPr="003D7547">
        <w:rPr>
          <w:sz w:val="26"/>
          <w:szCs w:val="26"/>
        </w:rPr>
        <w:t xml:space="preserve">          </w:t>
      </w:r>
      <w:r w:rsidRPr="003D7547">
        <w:rPr>
          <w:sz w:val="26"/>
          <w:szCs w:val="26"/>
        </w:rPr>
        <w:t xml:space="preserve">       </w:t>
      </w:r>
      <w:r w:rsidR="003E7049" w:rsidRPr="003D7547">
        <w:rPr>
          <w:sz w:val="26"/>
          <w:szCs w:val="26"/>
        </w:rPr>
        <w:t xml:space="preserve">                         </w:t>
      </w:r>
      <w:r w:rsidRPr="003D7547">
        <w:rPr>
          <w:sz w:val="26"/>
          <w:szCs w:val="26"/>
        </w:rPr>
        <w:t>Д.О.Гапченко</w:t>
      </w:r>
      <w:r w:rsidR="00DD51E6" w:rsidRPr="003D7547">
        <w:rPr>
          <w:sz w:val="26"/>
          <w:szCs w:val="26"/>
        </w:rPr>
        <w:t xml:space="preserve">    </w:t>
      </w:r>
    </w:p>
    <w:p w:rsidR="00484583" w:rsidRPr="003D7547" w:rsidRDefault="00484583" w:rsidP="003D7547">
      <w:pPr>
        <w:pStyle w:val="a8"/>
        <w:ind w:left="567" w:right="284"/>
        <w:jc w:val="both"/>
        <w:rPr>
          <w:sz w:val="26"/>
          <w:szCs w:val="26"/>
        </w:rPr>
      </w:pPr>
    </w:p>
    <w:p w:rsidR="00DD51E6" w:rsidRPr="003D7547" w:rsidRDefault="00DD51E6" w:rsidP="003D7547">
      <w:pPr>
        <w:pStyle w:val="a8"/>
        <w:ind w:left="567" w:right="284"/>
        <w:jc w:val="both"/>
        <w:rPr>
          <w:b/>
          <w:sz w:val="26"/>
          <w:szCs w:val="26"/>
        </w:rPr>
      </w:pPr>
      <w:r w:rsidRPr="003D7547">
        <w:rPr>
          <w:sz w:val="26"/>
          <w:szCs w:val="26"/>
        </w:rPr>
        <w:t xml:space="preserve">                                                       </w:t>
      </w:r>
      <w:r w:rsidRPr="003D7547">
        <w:rPr>
          <w:sz w:val="26"/>
          <w:szCs w:val="26"/>
          <w:lang w:val="ru-RU"/>
        </w:rPr>
        <w:t xml:space="preserve">                              </w:t>
      </w:r>
    </w:p>
    <w:p w:rsidR="00285543" w:rsidRPr="003D7547" w:rsidRDefault="00285543" w:rsidP="003D7547">
      <w:pPr>
        <w:pStyle w:val="a8"/>
        <w:ind w:left="567" w:right="284"/>
        <w:jc w:val="both"/>
        <w:rPr>
          <w:sz w:val="26"/>
          <w:szCs w:val="26"/>
        </w:rPr>
      </w:pPr>
      <w:r w:rsidRPr="003D7547">
        <w:rPr>
          <w:sz w:val="26"/>
          <w:szCs w:val="26"/>
        </w:rPr>
        <w:t>Начальник управління</w:t>
      </w:r>
    </w:p>
    <w:p w:rsidR="00DD51E6" w:rsidRPr="003D7547" w:rsidRDefault="00285543" w:rsidP="003D7547">
      <w:pPr>
        <w:pStyle w:val="a8"/>
        <w:ind w:left="567" w:right="284"/>
        <w:jc w:val="both"/>
        <w:rPr>
          <w:sz w:val="26"/>
          <w:szCs w:val="26"/>
        </w:rPr>
      </w:pPr>
      <w:r w:rsidRPr="003D7547">
        <w:rPr>
          <w:sz w:val="26"/>
          <w:szCs w:val="26"/>
        </w:rPr>
        <w:t>юридично–кадрової</w:t>
      </w:r>
      <w:r w:rsidR="00CE7805" w:rsidRPr="003D7547">
        <w:rPr>
          <w:sz w:val="26"/>
          <w:szCs w:val="26"/>
          <w:lang w:val="ru-RU"/>
        </w:rPr>
        <w:t xml:space="preserve"> </w:t>
      </w:r>
      <w:r w:rsidRPr="003D7547">
        <w:rPr>
          <w:sz w:val="26"/>
          <w:szCs w:val="26"/>
        </w:rPr>
        <w:t xml:space="preserve">роботи                              </w:t>
      </w:r>
      <w:r w:rsidR="003E7049" w:rsidRPr="003D7547">
        <w:rPr>
          <w:sz w:val="26"/>
          <w:szCs w:val="26"/>
        </w:rPr>
        <w:t xml:space="preserve">                         </w:t>
      </w:r>
      <w:r w:rsidRPr="003D7547">
        <w:rPr>
          <w:sz w:val="26"/>
          <w:szCs w:val="26"/>
        </w:rPr>
        <w:t>Л.В.Риженко</w:t>
      </w:r>
    </w:p>
    <w:p w:rsidR="00DD51E6" w:rsidRPr="003D7547" w:rsidRDefault="00DD51E6" w:rsidP="003D7547">
      <w:pPr>
        <w:pStyle w:val="a8"/>
        <w:ind w:left="567" w:right="284"/>
        <w:jc w:val="both"/>
        <w:rPr>
          <w:b/>
          <w:sz w:val="26"/>
          <w:szCs w:val="26"/>
        </w:rPr>
      </w:pPr>
    </w:p>
    <w:p w:rsidR="00DD51E6" w:rsidRPr="003D7547" w:rsidRDefault="00DD51E6" w:rsidP="003D7547">
      <w:pPr>
        <w:pStyle w:val="a8"/>
        <w:ind w:left="567" w:right="284"/>
        <w:jc w:val="both"/>
        <w:rPr>
          <w:b/>
          <w:sz w:val="26"/>
          <w:szCs w:val="26"/>
        </w:rPr>
      </w:pPr>
    </w:p>
    <w:p w:rsidR="00DD51E6" w:rsidRPr="003D7547" w:rsidRDefault="00DD51E6" w:rsidP="003D7547">
      <w:pPr>
        <w:pStyle w:val="a8"/>
        <w:ind w:left="567" w:right="284"/>
        <w:jc w:val="both"/>
        <w:rPr>
          <w:b/>
          <w:sz w:val="26"/>
          <w:szCs w:val="26"/>
          <w:lang w:val="ru-RU"/>
        </w:rPr>
      </w:pPr>
      <w:r w:rsidRPr="003D7547">
        <w:rPr>
          <w:b/>
          <w:sz w:val="26"/>
          <w:szCs w:val="26"/>
        </w:rPr>
        <w:t>Погоджено:</w:t>
      </w:r>
    </w:p>
    <w:p w:rsidR="00CE7805" w:rsidRPr="003D7547" w:rsidRDefault="00CE7805" w:rsidP="003D7547">
      <w:pPr>
        <w:pStyle w:val="a8"/>
        <w:ind w:left="567" w:right="284"/>
        <w:jc w:val="both"/>
        <w:rPr>
          <w:b/>
          <w:sz w:val="26"/>
          <w:szCs w:val="26"/>
          <w:lang w:val="ru-RU"/>
        </w:rPr>
      </w:pPr>
    </w:p>
    <w:p w:rsidR="00DD51E6" w:rsidRPr="003D7547" w:rsidRDefault="00807B5F" w:rsidP="003D7547">
      <w:pPr>
        <w:pStyle w:val="a8"/>
        <w:ind w:left="567" w:right="284"/>
        <w:jc w:val="both"/>
        <w:rPr>
          <w:sz w:val="26"/>
          <w:szCs w:val="26"/>
        </w:rPr>
      </w:pPr>
      <w:r w:rsidRPr="003D7547">
        <w:rPr>
          <w:sz w:val="26"/>
          <w:szCs w:val="26"/>
        </w:rPr>
        <w:t>В.о.н</w:t>
      </w:r>
      <w:r w:rsidR="00DD51E6" w:rsidRPr="003D7547">
        <w:rPr>
          <w:sz w:val="26"/>
          <w:szCs w:val="26"/>
        </w:rPr>
        <w:t>ачальник</w:t>
      </w:r>
      <w:r w:rsidRPr="003D7547">
        <w:rPr>
          <w:sz w:val="26"/>
          <w:szCs w:val="26"/>
        </w:rPr>
        <w:t>а</w:t>
      </w:r>
    </w:p>
    <w:p w:rsidR="00DD51E6" w:rsidRPr="003D7547" w:rsidRDefault="00436552" w:rsidP="003D7547">
      <w:pPr>
        <w:pStyle w:val="a8"/>
        <w:ind w:left="567" w:right="284"/>
        <w:jc w:val="both"/>
        <w:rPr>
          <w:b/>
          <w:sz w:val="26"/>
          <w:szCs w:val="26"/>
        </w:rPr>
      </w:pPr>
      <w:r w:rsidRPr="003D7547">
        <w:rPr>
          <w:sz w:val="26"/>
          <w:szCs w:val="26"/>
          <w:lang w:val="ru-RU"/>
        </w:rPr>
        <w:t>ю</w:t>
      </w:r>
      <w:r w:rsidR="00DD51E6" w:rsidRPr="003D7547">
        <w:rPr>
          <w:sz w:val="26"/>
          <w:szCs w:val="26"/>
        </w:rPr>
        <w:t>ридичного</w:t>
      </w:r>
      <w:r w:rsidRPr="003D7547">
        <w:rPr>
          <w:sz w:val="26"/>
          <w:szCs w:val="26"/>
          <w:lang w:val="ru-RU"/>
        </w:rPr>
        <w:t xml:space="preserve"> </w:t>
      </w:r>
      <w:r w:rsidR="00DD51E6" w:rsidRPr="003D7547">
        <w:rPr>
          <w:sz w:val="26"/>
          <w:szCs w:val="26"/>
        </w:rPr>
        <w:t>відділу</w:t>
      </w:r>
      <w:r w:rsidR="00DD51E6" w:rsidRPr="003D7547">
        <w:rPr>
          <w:b/>
          <w:sz w:val="26"/>
          <w:szCs w:val="26"/>
        </w:rPr>
        <w:t xml:space="preserve">              </w:t>
      </w:r>
      <w:r w:rsidR="00DD51E6" w:rsidRPr="003D7547">
        <w:rPr>
          <w:b/>
          <w:sz w:val="26"/>
          <w:szCs w:val="26"/>
          <w:lang w:val="ru-RU"/>
        </w:rPr>
        <w:t xml:space="preserve">                    </w:t>
      </w:r>
      <w:r w:rsidR="003E7049" w:rsidRPr="003D7547">
        <w:rPr>
          <w:b/>
          <w:sz w:val="26"/>
          <w:szCs w:val="26"/>
          <w:lang w:val="ru-RU"/>
        </w:rPr>
        <w:t xml:space="preserve">                       </w:t>
      </w:r>
      <w:r w:rsidRPr="003D7547">
        <w:rPr>
          <w:b/>
          <w:sz w:val="26"/>
          <w:szCs w:val="26"/>
          <w:lang w:val="ru-RU"/>
        </w:rPr>
        <w:t xml:space="preserve">     </w:t>
      </w:r>
      <w:r w:rsidR="006C34CD" w:rsidRPr="003D7547">
        <w:rPr>
          <w:b/>
          <w:sz w:val="26"/>
          <w:szCs w:val="26"/>
          <w:lang w:val="ru-RU"/>
        </w:rPr>
        <w:t>К.М.Тужиліна</w:t>
      </w:r>
    </w:p>
    <w:p w:rsidR="00DD51E6" w:rsidRPr="003D7547" w:rsidRDefault="00DD51E6" w:rsidP="003D7547">
      <w:pPr>
        <w:pStyle w:val="a8"/>
        <w:ind w:left="567" w:right="284"/>
        <w:jc w:val="both"/>
        <w:rPr>
          <w:b/>
          <w:sz w:val="26"/>
          <w:szCs w:val="26"/>
        </w:rPr>
      </w:pPr>
    </w:p>
    <w:p w:rsidR="00DD51E6" w:rsidRPr="003D7547" w:rsidRDefault="00DD51E6" w:rsidP="003D7547">
      <w:pPr>
        <w:pStyle w:val="a8"/>
        <w:ind w:left="567" w:right="284"/>
        <w:jc w:val="both"/>
        <w:rPr>
          <w:b/>
          <w:sz w:val="26"/>
          <w:szCs w:val="26"/>
        </w:rPr>
      </w:pPr>
    </w:p>
    <w:p w:rsidR="00DD51E6" w:rsidRPr="003D7547" w:rsidRDefault="00DD51E6" w:rsidP="003D7547">
      <w:pPr>
        <w:pStyle w:val="a8"/>
        <w:ind w:left="567" w:right="284"/>
        <w:jc w:val="both"/>
        <w:rPr>
          <w:b/>
          <w:sz w:val="26"/>
          <w:szCs w:val="26"/>
        </w:rPr>
      </w:pPr>
      <w:r w:rsidRPr="003D7547">
        <w:rPr>
          <w:b/>
          <w:sz w:val="26"/>
          <w:szCs w:val="26"/>
        </w:rPr>
        <w:t>Подання:</w:t>
      </w:r>
    </w:p>
    <w:p w:rsidR="00DD51E6" w:rsidRPr="003D7547" w:rsidRDefault="00DD51E6" w:rsidP="003D7547">
      <w:pPr>
        <w:pStyle w:val="a8"/>
        <w:ind w:left="567" w:right="284"/>
        <w:jc w:val="both"/>
        <w:rPr>
          <w:b/>
          <w:sz w:val="26"/>
          <w:szCs w:val="26"/>
        </w:rPr>
      </w:pPr>
    </w:p>
    <w:p w:rsidR="00DD51E6" w:rsidRPr="003D7547" w:rsidRDefault="00DD51E6" w:rsidP="003D7547">
      <w:pPr>
        <w:pStyle w:val="a8"/>
        <w:ind w:left="567" w:right="284"/>
        <w:jc w:val="both"/>
        <w:rPr>
          <w:sz w:val="26"/>
          <w:szCs w:val="26"/>
        </w:rPr>
      </w:pPr>
      <w:r w:rsidRPr="003D7547">
        <w:rPr>
          <w:sz w:val="26"/>
          <w:szCs w:val="26"/>
        </w:rPr>
        <w:t xml:space="preserve">Директора </w:t>
      </w:r>
    </w:p>
    <w:p w:rsidR="00DD51E6" w:rsidRPr="003D7547" w:rsidRDefault="00DD51E6" w:rsidP="003D7547">
      <w:pPr>
        <w:pStyle w:val="a8"/>
        <w:ind w:left="567" w:right="284"/>
        <w:jc w:val="both"/>
        <w:rPr>
          <w:sz w:val="26"/>
          <w:szCs w:val="26"/>
        </w:rPr>
      </w:pPr>
      <w:r w:rsidRPr="003D7547">
        <w:rPr>
          <w:sz w:val="26"/>
          <w:szCs w:val="26"/>
        </w:rPr>
        <w:t xml:space="preserve">КП  «Бучазеленбуд»                                 </w:t>
      </w:r>
      <w:r w:rsidR="003E7049" w:rsidRPr="003D7547">
        <w:rPr>
          <w:sz w:val="26"/>
          <w:szCs w:val="26"/>
        </w:rPr>
        <w:t xml:space="preserve">                            </w:t>
      </w:r>
      <w:r w:rsidRPr="003D7547">
        <w:rPr>
          <w:b/>
          <w:sz w:val="26"/>
          <w:szCs w:val="26"/>
        </w:rPr>
        <w:t>В.М. Галущак</w:t>
      </w:r>
    </w:p>
    <w:p w:rsidR="00DD51E6" w:rsidRPr="00422BCB" w:rsidRDefault="00DD51E6" w:rsidP="00E62CE0">
      <w:pPr>
        <w:ind w:left="567" w:right="284"/>
        <w:rPr>
          <w:sz w:val="22"/>
          <w:szCs w:val="22"/>
        </w:rPr>
      </w:pPr>
    </w:p>
    <w:p w:rsidR="00CE7805" w:rsidRPr="00436552" w:rsidRDefault="00CE7805" w:rsidP="00EA6479">
      <w:pPr>
        <w:widowControl w:val="0"/>
        <w:suppressAutoHyphens/>
        <w:ind w:left="142" w:right="142"/>
        <w:jc w:val="right"/>
        <w:rPr>
          <w:rFonts w:eastAsia="Andale Sans UI"/>
          <w:kern w:val="2"/>
          <w:sz w:val="26"/>
          <w:szCs w:val="26"/>
          <w:lang w:val="ru-RU"/>
        </w:rPr>
      </w:pPr>
    </w:p>
    <w:p w:rsidR="00EA6479" w:rsidRPr="00436552" w:rsidRDefault="00EA6479" w:rsidP="00EA6479">
      <w:pPr>
        <w:widowControl w:val="0"/>
        <w:suppressAutoHyphens/>
        <w:ind w:left="142" w:right="142"/>
        <w:jc w:val="right"/>
        <w:rPr>
          <w:rFonts w:eastAsia="Andale Sans UI"/>
          <w:kern w:val="2"/>
          <w:sz w:val="26"/>
          <w:szCs w:val="26"/>
        </w:rPr>
      </w:pPr>
      <w:r w:rsidRPr="00436552">
        <w:rPr>
          <w:rFonts w:eastAsia="Andale Sans UI"/>
          <w:kern w:val="2"/>
          <w:sz w:val="26"/>
          <w:szCs w:val="26"/>
        </w:rPr>
        <w:t xml:space="preserve">Додаток 1 </w:t>
      </w:r>
    </w:p>
    <w:p w:rsidR="00EA6479" w:rsidRPr="00436552" w:rsidRDefault="00EA6479" w:rsidP="00EA6479">
      <w:pPr>
        <w:widowControl w:val="0"/>
        <w:suppressAutoHyphens/>
        <w:ind w:left="142" w:right="142"/>
        <w:jc w:val="right"/>
        <w:rPr>
          <w:rFonts w:eastAsia="Andale Sans UI"/>
          <w:kern w:val="2"/>
          <w:sz w:val="26"/>
          <w:szCs w:val="26"/>
        </w:rPr>
      </w:pPr>
      <w:r w:rsidRPr="00436552">
        <w:rPr>
          <w:rFonts w:eastAsia="Andale Sans UI"/>
          <w:kern w:val="2"/>
          <w:sz w:val="26"/>
          <w:szCs w:val="26"/>
        </w:rPr>
        <w:t xml:space="preserve">до рішення № </w:t>
      </w:r>
      <w:r w:rsidR="003C4BE8">
        <w:rPr>
          <w:rFonts w:eastAsia="Andale Sans UI"/>
          <w:kern w:val="2"/>
          <w:sz w:val="26"/>
          <w:szCs w:val="26"/>
        </w:rPr>
        <w:t>398</w:t>
      </w:r>
    </w:p>
    <w:p w:rsidR="00EA6479" w:rsidRPr="00436552" w:rsidRDefault="00EA6479" w:rsidP="00EA6479">
      <w:pPr>
        <w:widowControl w:val="0"/>
        <w:tabs>
          <w:tab w:val="left" w:pos="6840"/>
        </w:tabs>
        <w:suppressAutoHyphens/>
        <w:ind w:left="142" w:right="142"/>
        <w:jc w:val="right"/>
        <w:rPr>
          <w:rFonts w:eastAsia="Andale Sans UI"/>
          <w:kern w:val="2"/>
          <w:sz w:val="26"/>
          <w:szCs w:val="26"/>
        </w:rPr>
      </w:pPr>
      <w:r w:rsidRPr="00436552">
        <w:rPr>
          <w:rFonts w:eastAsia="Andale Sans UI"/>
          <w:kern w:val="2"/>
          <w:sz w:val="26"/>
          <w:szCs w:val="26"/>
        </w:rPr>
        <w:t>виконавчого комітету</w:t>
      </w:r>
    </w:p>
    <w:p w:rsidR="00EA6479" w:rsidRPr="00436552" w:rsidRDefault="00EA6479" w:rsidP="00EA6479">
      <w:pPr>
        <w:widowControl w:val="0"/>
        <w:tabs>
          <w:tab w:val="left" w:pos="6840"/>
        </w:tabs>
        <w:suppressAutoHyphens/>
        <w:ind w:left="142" w:right="142"/>
        <w:jc w:val="right"/>
        <w:rPr>
          <w:rFonts w:eastAsia="Andale Sans UI"/>
          <w:kern w:val="2"/>
          <w:sz w:val="26"/>
          <w:szCs w:val="26"/>
        </w:rPr>
      </w:pPr>
      <w:r w:rsidRPr="00436552">
        <w:rPr>
          <w:rFonts w:eastAsia="Andale Sans UI"/>
          <w:kern w:val="2"/>
          <w:sz w:val="26"/>
          <w:szCs w:val="26"/>
        </w:rPr>
        <w:t>Бучанської міської ради</w:t>
      </w:r>
    </w:p>
    <w:p w:rsidR="00EA6479" w:rsidRPr="00436552" w:rsidRDefault="00EA6479" w:rsidP="00EA6479">
      <w:pPr>
        <w:widowControl w:val="0"/>
        <w:tabs>
          <w:tab w:val="left" w:pos="6840"/>
        </w:tabs>
        <w:suppressAutoHyphens/>
        <w:ind w:left="142" w:right="142"/>
        <w:jc w:val="right"/>
        <w:rPr>
          <w:rFonts w:eastAsia="Andale Sans UI"/>
          <w:kern w:val="2"/>
          <w:sz w:val="26"/>
          <w:szCs w:val="26"/>
        </w:rPr>
      </w:pPr>
      <w:r w:rsidRPr="00436552">
        <w:rPr>
          <w:rFonts w:eastAsia="Andale Sans UI"/>
          <w:kern w:val="2"/>
          <w:sz w:val="26"/>
          <w:szCs w:val="26"/>
        </w:rPr>
        <w:t>від  15.06. 2021 року</w:t>
      </w:r>
    </w:p>
    <w:p w:rsidR="00E240E2" w:rsidRPr="00422BCB" w:rsidRDefault="00E240E2" w:rsidP="00DD51E6">
      <w:pPr>
        <w:tabs>
          <w:tab w:val="left" w:pos="7380"/>
        </w:tabs>
        <w:jc w:val="right"/>
        <w:rPr>
          <w:sz w:val="22"/>
          <w:szCs w:val="22"/>
        </w:rPr>
      </w:pPr>
    </w:p>
    <w:p w:rsidR="009512BC" w:rsidRPr="00422BCB" w:rsidRDefault="009512BC" w:rsidP="003072EA">
      <w:pPr>
        <w:tabs>
          <w:tab w:val="left" w:pos="7380"/>
        </w:tabs>
        <w:jc w:val="right"/>
        <w:rPr>
          <w:sz w:val="22"/>
          <w:szCs w:val="22"/>
        </w:rPr>
      </w:pPr>
    </w:p>
    <w:p w:rsidR="009512BC" w:rsidRPr="00422BCB" w:rsidRDefault="009512BC" w:rsidP="003072EA">
      <w:pPr>
        <w:tabs>
          <w:tab w:val="left" w:pos="7380"/>
        </w:tabs>
        <w:jc w:val="right"/>
        <w:rPr>
          <w:sz w:val="22"/>
          <w:szCs w:val="22"/>
        </w:rPr>
      </w:pPr>
    </w:p>
    <w:p w:rsidR="003072EA" w:rsidRPr="00422BCB" w:rsidRDefault="003072EA" w:rsidP="003072EA">
      <w:pPr>
        <w:tabs>
          <w:tab w:val="left" w:pos="7380"/>
        </w:tabs>
        <w:rPr>
          <w:sz w:val="22"/>
          <w:szCs w:val="22"/>
        </w:rPr>
      </w:pPr>
    </w:p>
    <w:p w:rsidR="00422BCB" w:rsidRDefault="00422BCB" w:rsidP="00E240E2">
      <w:pPr>
        <w:tabs>
          <w:tab w:val="left" w:pos="7380"/>
        </w:tabs>
        <w:jc w:val="right"/>
        <w:sectPr w:rsidR="00422BCB" w:rsidSect="00303431">
          <w:pgSz w:w="11906" w:h="16838"/>
          <w:pgMar w:top="567" w:right="1134" w:bottom="567" w:left="1701" w:header="708" w:footer="708" w:gutter="0"/>
          <w:cols w:space="708"/>
          <w:docGrid w:linePitch="360"/>
        </w:sectPr>
      </w:pPr>
    </w:p>
    <w:tbl>
      <w:tblPr>
        <w:tblStyle w:val="a7"/>
        <w:tblpPr w:leftFromText="180" w:rightFromText="180" w:vertAnchor="text" w:horzAnchor="margin" w:tblpY="187"/>
        <w:tblW w:w="0" w:type="auto"/>
        <w:tblLook w:val="04A0" w:firstRow="1" w:lastRow="0" w:firstColumn="1" w:lastColumn="0" w:noHBand="0" w:noVBand="1"/>
      </w:tblPr>
      <w:tblGrid>
        <w:gridCol w:w="518"/>
        <w:gridCol w:w="2361"/>
        <w:gridCol w:w="3315"/>
        <w:gridCol w:w="1520"/>
      </w:tblGrid>
      <w:tr w:rsidR="00422BCB" w:rsidRPr="00422BCB" w:rsidTr="00422BCB">
        <w:tc>
          <w:tcPr>
            <w:tcW w:w="518" w:type="dxa"/>
          </w:tcPr>
          <w:p w:rsidR="00422BCB" w:rsidRPr="00436552" w:rsidRDefault="00422BCB" w:rsidP="00422BCB">
            <w:pPr>
              <w:jc w:val="center"/>
              <w:rPr>
                <w:b/>
                <w:sz w:val="26"/>
                <w:szCs w:val="26"/>
              </w:rPr>
            </w:pPr>
            <w:r w:rsidRPr="00436552">
              <w:rPr>
                <w:b/>
                <w:sz w:val="26"/>
                <w:szCs w:val="26"/>
              </w:rPr>
              <w:t>№</w:t>
            </w:r>
          </w:p>
        </w:tc>
        <w:tc>
          <w:tcPr>
            <w:tcW w:w="2361" w:type="dxa"/>
          </w:tcPr>
          <w:p w:rsidR="00422BCB" w:rsidRPr="00436552" w:rsidRDefault="00422BCB" w:rsidP="00422BCB">
            <w:pPr>
              <w:jc w:val="center"/>
              <w:rPr>
                <w:b/>
                <w:sz w:val="26"/>
                <w:szCs w:val="26"/>
              </w:rPr>
            </w:pPr>
            <w:r w:rsidRPr="00436552">
              <w:rPr>
                <w:b/>
                <w:sz w:val="26"/>
                <w:szCs w:val="26"/>
              </w:rPr>
              <w:t>Локація</w:t>
            </w:r>
          </w:p>
        </w:tc>
        <w:tc>
          <w:tcPr>
            <w:tcW w:w="3315" w:type="dxa"/>
          </w:tcPr>
          <w:p w:rsidR="00422BCB" w:rsidRPr="00436552" w:rsidRDefault="00422BCB" w:rsidP="00422BCB">
            <w:pPr>
              <w:jc w:val="center"/>
              <w:rPr>
                <w:b/>
                <w:sz w:val="26"/>
                <w:szCs w:val="26"/>
              </w:rPr>
            </w:pPr>
            <w:r w:rsidRPr="00436552">
              <w:rPr>
                <w:b/>
                <w:sz w:val="26"/>
                <w:szCs w:val="26"/>
              </w:rPr>
              <w:t>Назва</w:t>
            </w:r>
          </w:p>
        </w:tc>
        <w:tc>
          <w:tcPr>
            <w:tcW w:w="1520" w:type="dxa"/>
          </w:tcPr>
          <w:p w:rsidR="00422BCB" w:rsidRPr="00436552" w:rsidRDefault="00422BCB" w:rsidP="00422BCB">
            <w:pPr>
              <w:jc w:val="center"/>
              <w:rPr>
                <w:b/>
                <w:sz w:val="26"/>
                <w:szCs w:val="26"/>
              </w:rPr>
            </w:pPr>
            <w:r w:rsidRPr="00436552">
              <w:rPr>
                <w:b/>
                <w:sz w:val="26"/>
                <w:szCs w:val="26"/>
              </w:rPr>
              <w:t>Кількість</w:t>
            </w:r>
          </w:p>
        </w:tc>
      </w:tr>
      <w:tr w:rsidR="00422BCB" w:rsidRPr="00422BCB" w:rsidTr="00422BCB">
        <w:tc>
          <w:tcPr>
            <w:tcW w:w="7714" w:type="dxa"/>
            <w:gridSpan w:val="4"/>
          </w:tcPr>
          <w:p w:rsidR="00422BCB" w:rsidRPr="00436552" w:rsidRDefault="002A63EF" w:rsidP="002A63EF">
            <w:pPr>
              <w:jc w:val="center"/>
              <w:rPr>
                <w:b/>
                <w:sz w:val="26"/>
                <w:szCs w:val="26"/>
              </w:rPr>
            </w:pPr>
            <w:r w:rsidRPr="00436552">
              <w:rPr>
                <w:b/>
                <w:sz w:val="26"/>
                <w:szCs w:val="26"/>
              </w:rPr>
              <w:t>Висадження дерев, квітів в період з 15 травня – 9 червня</w:t>
            </w:r>
            <w:r w:rsidR="00422BCB" w:rsidRPr="00436552">
              <w:rPr>
                <w:b/>
                <w:sz w:val="26"/>
                <w:szCs w:val="26"/>
              </w:rPr>
              <w:t xml:space="preserve">  2021 року</w:t>
            </w:r>
          </w:p>
        </w:tc>
      </w:tr>
      <w:tr w:rsidR="00422BCB" w:rsidRPr="00422BCB" w:rsidTr="00422BCB">
        <w:tc>
          <w:tcPr>
            <w:tcW w:w="518" w:type="dxa"/>
          </w:tcPr>
          <w:p w:rsidR="00422BCB" w:rsidRPr="00436552" w:rsidRDefault="00422BCB" w:rsidP="00422BCB">
            <w:pPr>
              <w:jc w:val="center"/>
              <w:rPr>
                <w:sz w:val="26"/>
                <w:szCs w:val="26"/>
              </w:rPr>
            </w:pPr>
            <w:r w:rsidRPr="00436552">
              <w:rPr>
                <w:sz w:val="26"/>
                <w:szCs w:val="26"/>
              </w:rPr>
              <w:t>1</w:t>
            </w:r>
          </w:p>
        </w:tc>
        <w:tc>
          <w:tcPr>
            <w:tcW w:w="2361" w:type="dxa"/>
          </w:tcPr>
          <w:p w:rsidR="00422BCB" w:rsidRPr="00436552" w:rsidRDefault="002A63EF" w:rsidP="00422BCB">
            <w:pPr>
              <w:jc w:val="center"/>
              <w:rPr>
                <w:sz w:val="26"/>
                <w:szCs w:val="26"/>
              </w:rPr>
            </w:pPr>
            <w:r w:rsidRPr="00436552">
              <w:rPr>
                <w:sz w:val="26"/>
                <w:szCs w:val="26"/>
              </w:rPr>
              <w:t>Бучанський міський парк</w:t>
            </w:r>
          </w:p>
        </w:tc>
        <w:tc>
          <w:tcPr>
            <w:tcW w:w="3315" w:type="dxa"/>
          </w:tcPr>
          <w:p w:rsidR="00422BCB" w:rsidRPr="00436552" w:rsidRDefault="002A63EF" w:rsidP="00422BCB">
            <w:pPr>
              <w:rPr>
                <w:sz w:val="26"/>
                <w:szCs w:val="26"/>
              </w:rPr>
            </w:pPr>
            <w:r w:rsidRPr="00436552">
              <w:rPr>
                <w:sz w:val="26"/>
                <w:szCs w:val="26"/>
              </w:rPr>
              <w:t>Граб звичайний</w:t>
            </w:r>
          </w:p>
        </w:tc>
        <w:tc>
          <w:tcPr>
            <w:tcW w:w="1520" w:type="dxa"/>
          </w:tcPr>
          <w:p w:rsidR="00422BCB" w:rsidRPr="00436552" w:rsidRDefault="002A63EF" w:rsidP="00422BCB">
            <w:pPr>
              <w:jc w:val="center"/>
              <w:rPr>
                <w:sz w:val="26"/>
                <w:szCs w:val="26"/>
              </w:rPr>
            </w:pPr>
            <w:r w:rsidRPr="00436552">
              <w:rPr>
                <w:sz w:val="26"/>
                <w:szCs w:val="26"/>
              </w:rPr>
              <w:t>1</w:t>
            </w:r>
          </w:p>
        </w:tc>
      </w:tr>
      <w:tr w:rsidR="00422BCB" w:rsidRPr="00422BCB" w:rsidTr="00422BCB">
        <w:tc>
          <w:tcPr>
            <w:tcW w:w="518" w:type="dxa"/>
          </w:tcPr>
          <w:p w:rsidR="00422BCB" w:rsidRPr="00436552" w:rsidRDefault="00422BCB" w:rsidP="00422BCB">
            <w:pPr>
              <w:jc w:val="center"/>
              <w:rPr>
                <w:sz w:val="26"/>
                <w:szCs w:val="26"/>
              </w:rPr>
            </w:pPr>
            <w:r w:rsidRPr="00436552">
              <w:rPr>
                <w:sz w:val="26"/>
                <w:szCs w:val="26"/>
              </w:rPr>
              <w:t>2</w:t>
            </w:r>
          </w:p>
        </w:tc>
        <w:tc>
          <w:tcPr>
            <w:tcW w:w="2361" w:type="dxa"/>
          </w:tcPr>
          <w:p w:rsidR="00422BCB" w:rsidRPr="00436552" w:rsidRDefault="002A63EF" w:rsidP="00422BCB">
            <w:pPr>
              <w:jc w:val="center"/>
              <w:rPr>
                <w:sz w:val="26"/>
                <w:szCs w:val="26"/>
              </w:rPr>
            </w:pPr>
            <w:r w:rsidRPr="00436552">
              <w:rPr>
                <w:sz w:val="26"/>
                <w:szCs w:val="26"/>
              </w:rPr>
              <w:t>по вул. Н.Яремчука</w:t>
            </w:r>
          </w:p>
        </w:tc>
        <w:tc>
          <w:tcPr>
            <w:tcW w:w="3315" w:type="dxa"/>
          </w:tcPr>
          <w:p w:rsidR="00422BCB" w:rsidRPr="00436552" w:rsidRDefault="002A63EF" w:rsidP="00422BCB">
            <w:pPr>
              <w:rPr>
                <w:sz w:val="26"/>
                <w:szCs w:val="26"/>
              </w:rPr>
            </w:pPr>
            <w:r w:rsidRPr="00436552">
              <w:rPr>
                <w:sz w:val="26"/>
                <w:szCs w:val="26"/>
              </w:rPr>
              <w:t>Клен усічений</w:t>
            </w:r>
          </w:p>
        </w:tc>
        <w:tc>
          <w:tcPr>
            <w:tcW w:w="1520" w:type="dxa"/>
          </w:tcPr>
          <w:p w:rsidR="00422BCB" w:rsidRPr="00436552" w:rsidRDefault="002A63EF" w:rsidP="00422BCB">
            <w:pPr>
              <w:jc w:val="center"/>
              <w:rPr>
                <w:sz w:val="26"/>
                <w:szCs w:val="26"/>
              </w:rPr>
            </w:pPr>
            <w:r w:rsidRPr="00436552">
              <w:rPr>
                <w:sz w:val="26"/>
                <w:szCs w:val="26"/>
              </w:rPr>
              <w:t>42</w:t>
            </w:r>
          </w:p>
        </w:tc>
      </w:tr>
      <w:tr w:rsidR="00422BCB" w:rsidRPr="00422BCB" w:rsidTr="00422BCB">
        <w:tc>
          <w:tcPr>
            <w:tcW w:w="518" w:type="dxa"/>
          </w:tcPr>
          <w:p w:rsidR="00422BCB" w:rsidRPr="00436552" w:rsidRDefault="00422BCB" w:rsidP="00422BCB">
            <w:pPr>
              <w:jc w:val="center"/>
              <w:rPr>
                <w:sz w:val="26"/>
                <w:szCs w:val="26"/>
              </w:rPr>
            </w:pPr>
            <w:r w:rsidRPr="00436552">
              <w:rPr>
                <w:sz w:val="26"/>
                <w:szCs w:val="26"/>
              </w:rPr>
              <w:t>3</w:t>
            </w:r>
          </w:p>
        </w:tc>
        <w:tc>
          <w:tcPr>
            <w:tcW w:w="2361" w:type="dxa"/>
          </w:tcPr>
          <w:p w:rsidR="00422BCB" w:rsidRPr="00436552" w:rsidRDefault="002A63EF" w:rsidP="00422BCB">
            <w:pPr>
              <w:jc w:val="center"/>
              <w:rPr>
                <w:sz w:val="26"/>
                <w:szCs w:val="26"/>
              </w:rPr>
            </w:pPr>
            <w:r w:rsidRPr="00436552">
              <w:rPr>
                <w:sz w:val="26"/>
                <w:szCs w:val="26"/>
              </w:rPr>
              <w:t>сел. Ворзель, парк «Ворзель»</w:t>
            </w:r>
          </w:p>
        </w:tc>
        <w:tc>
          <w:tcPr>
            <w:tcW w:w="3315" w:type="dxa"/>
          </w:tcPr>
          <w:p w:rsidR="00422BCB" w:rsidRPr="00436552" w:rsidRDefault="002A63EF" w:rsidP="00422BCB">
            <w:pPr>
              <w:rPr>
                <w:sz w:val="26"/>
                <w:szCs w:val="26"/>
              </w:rPr>
            </w:pPr>
            <w:r w:rsidRPr="00436552">
              <w:rPr>
                <w:sz w:val="26"/>
                <w:szCs w:val="26"/>
              </w:rPr>
              <w:t>Вишня дрібнопильчата</w:t>
            </w:r>
          </w:p>
        </w:tc>
        <w:tc>
          <w:tcPr>
            <w:tcW w:w="1520" w:type="dxa"/>
          </w:tcPr>
          <w:p w:rsidR="00422BCB" w:rsidRPr="00436552" w:rsidRDefault="002A63EF" w:rsidP="00422BCB">
            <w:pPr>
              <w:jc w:val="center"/>
              <w:rPr>
                <w:sz w:val="26"/>
                <w:szCs w:val="26"/>
                <w:lang w:val="ru-RU"/>
              </w:rPr>
            </w:pPr>
            <w:r w:rsidRPr="00436552">
              <w:rPr>
                <w:sz w:val="26"/>
                <w:szCs w:val="26"/>
                <w:lang w:val="ru-RU"/>
              </w:rPr>
              <w:t>6</w:t>
            </w:r>
          </w:p>
        </w:tc>
      </w:tr>
      <w:tr w:rsidR="00422BCB" w:rsidRPr="00422BCB" w:rsidTr="00422BCB">
        <w:tc>
          <w:tcPr>
            <w:tcW w:w="518" w:type="dxa"/>
          </w:tcPr>
          <w:p w:rsidR="00422BCB" w:rsidRPr="00436552" w:rsidRDefault="00422BCB" w:rsidP="00422BCB">
            <w:pPr>
              <w:jc w:val="center"/>
              <w:rPr>
                <w:sz w:val="26"/>
                <w:szCs w:val="26"/>
              </w:rPr>
            </w:pPr>
            <w:r w:rsidRPr="00436552">
              <w:rPr>
                <w:sz w:val="26"/>
                <w:szCs w:val="26"/>
              </w:rPr>
              <w:t>4</w:t>
            </w:r>
          </w:p>
        </w:tc>
        <w:tc>
          <w:tcPr>
            <w:tcW w:w="2361" w:type="dxa"/>
          </w:tcPr>
          <w:p w:rsidR="00422BCB" w:rsidRPr="00436552" w:rsidRDefault="002A63EF" w:rsidP="00422BCB">
            <w:pPr>
              <w:jc w:val="center"/>
              <w:rPr>
                <w:sz w:val="26"/>
                <w:szCs w:val="26"/>
              </w:rPr>
            </w:pPr>
            <w:r w:rsidRPr="00436552">
              <w:rPr>
                <w:sz w:val="26"/>
                <w:szCs w:val="26"/>
              </w:rPr>
              <w:t>по вул. Інститутський</w:t>
            </w:r>
          </w:p>
        </w:tc>
        <w:tc>
          <w:tcPr>
            <w:tcW w:w="3315" w:type="dxa"/>
          </w:tcPr>
          <w:p w:rsidR="00422BCB" w:rsidRPr="00436552" w:rsidRDefault="002A63EF" w:rsidP="00422BCB">
            <w:pPr>
              <w:rPr>
                <w:sz w:val="26"/>
                <w:szCs w:val="26"/>
              </w:rPr>
            </w:pPr>
            <w:r w:rsidRPr="00436552">
              <w:rPr>
                <w:sz w:val="26"/>
                <w:szCs w:val="26"/>
              </w:rPr>
              <w:t>Клен усічений</w:t>
            </w:r>
          </w:p>
        </w:tc>
        <w:tc>
          <w:tcPr>
            <w:tcW w:w="1520" w:type="dxa"/>
          </w:tcPr>
          <w:p w:rsidR="00422BCB" w:rsidRPr="00436552" w:rsidRDefault="002A63EF" w:rsidP="00422BCB">
            <w:pPr>
              <w:jc w:val="center"/>
              <w:rPr>
                <w:sz w:val="26"/>
                <w:szCs w:val="26"/>
                <w:lang w:val="ru-RU"/>
              </w:rPr>
            </w:pPr>
            <w:r w:rsidRPr="00436552">
              <w:rPr>
                <w:sz w:val="26"/>
                <w:szCs w:val="26"/>
                <w:lang w:val="ru-RU"/>
              </w:rPr>
              <w:t>16</w:t>
            </w:r>
          </w:p>
        </w:tc>
      </w:tr>
      <w:tr w:rsidR="002A63EF" w:rsidRPr="00422BCB" w:rsidTr="00422BCB">
        <w:tc>
          <w:tcPr>
            <w:tcW w:w="518" w:type="dxa"/>
          </w:tcPr>
          <w:p w:rsidR="002A63EF" w:rsidRPr="00436552" w:rsidRDefault="002A63EF" w:rsidP="00422BCB">
            <w:pPr>
              <w:jc w:val="center"/>
              <w:rPr>
                <w:sz w:val="26"/>
                <w:szCs w:val="26"/>
              </w:rPr>
            </w:pPr>
            <w:r w:rsidRPr="00436552">
              <w:rPr>
                <w:sz w:val="26"/>
                <w:szCs w:val="26"/>
              </w:rPr>
              <w:t>5</w:t>
            </w:r>
          </w:p>
        </w:tc>
        <w:tc>
          <w:tcPr>
            <w:tcW w:w="2361" w:type="dxa"/>
          </w:tcPr>
          <w:p w:rsidR="002A63EF" w:rsidRPr="00436552" w:rsidRDefault="002A63EF" w:rsidP="00422BCB">
            <w:pPr>
              <w:jc w:val="center"/>
              <w:rPr>
                <w:sz w:val="26"/>
                <w:szCs w:val="26"/>
              </w:rPr>
            </w:pPr>
            <w:r w:rsidRPr="00436552">
              <w:rPr>
                <w:sz w:val="26"/>
                <w:szCs w:val="26"/>
              </w:rPr>
              <w:t>Територія Бучанської міської ОТГ</w:t>
            </w:r>
          </w:p>
        </w:tc>
        <w:tc>
          <w:tcPr>
            <w:tcW w:w="3315" w:type="dxa"/>
          </w:tcPr>
          <w:p w:rsidR="002A63EF" w:rsidRPr="00436552" w:rsidRDefault="002A63EF" w:rsidP="00422BCB">
            <w:pPr>
              <w:rPr>
                <w:sz w:val="26"/>
                <w:szCs w:val="26"/>
              </w:rPr>
            </w:pPr>
            <w:r w:rsidRPr="00436552">
              <w:rPr>
                <w:sz w:val="26"/>
                <w:szCs w:val="26"/>
              </w:rPr>
              <w:t xml:space="preserve">Квіти </w:t>
            </w:r>
          </w:p>
        </w:tc>
        <w:tc>
          <w:tcPr>
            <w:tcW w:w="1520" w:type="dxa"/>
          </w:tcPr>
          <w:p w:rsidR="002A63EF" w:rsidRPr="00436552" w:rsidRDefault="00436552" w:rsidP="00422BCB">
            <w:pPr>
              <w:jc w:val="center"/>
              <w:rPr>
                <w:sz w:val="26"/>
                <w:szCs w:val="26"/>
                <w:lang w:val="ru-RU"/>
              </w:rPr>
            </w:pPr>
            <w:r>
              <w:rPr>
                <w:sz w:val="26"/>
                <w:szCs w:val="26"/>
                <w:lang w:val="ru-RU"/>
              </w:rPr>
              <w:t>3942</w:t>
            </w:r>
          </w:p>
        </w:tc>
      </w:tr>
    </w:tbl>
    <w:p w:rsidR="005519F1" w:rsidRDefault="005519F1" w:rsidP="00E240E2">
      <w:pPr>
        <w:tabs>
          <w:tab w:val="left" w:pos="7380"/>
        </w:tabs>
        <w:jc w:val="right"/>
      </w:pPr>
    </w:p>
    <w:p w:rsidR="005519F1" w:rsidRDefault="005519F1" w:rsidP="00E240E2">
      <w:pPr>
        <w:tabs>
          <w:tab w:val="left" w:pos="7380"/>
        </w:tabs>
        <w:jc w:val="right"/>
      </w:pPr>
    </w:p>
    <w:p w:rsidR="005519F1" w:rsidRDefault="005519F1" w:rsidP="00E240E2">
      <w:pPr>
        <w:tabs>
          <w:tab w:val="left" w:pos="7380"/>
        </w:tabs>
        <w:jc w:val="right"/>
      </w:pPr>
    </w:p>
    <w:p w:rsidR="00E240E2" w:rsidRDefault="00E240E2" w:rsidP="00DD51E6">
      <w:pPr>
        <w:tabs>
          <w:tab w:val="left" w:pos="7380"/>
        </w:tabs>
        <w:jc w:val="right"/>
      </w:pPr>
    </w:p>
    <w:p w:rsidR="00422BCB" w:rsidRDefault="00422BCB" w:rsidP="00DD51E6">
      <w:pPr>
        <w:tabs>
          <w:tab w:val="left" w:pos="7380"/>
        </w:tabs>
        <w:jc w:val="right"/>
      </w:pPr>
    </w:p>
    <w:p w:rsidR="00422BCB" w:rsidRDefault="00422BCB" w:rsidP="00DD51E6">
      <w:pPr>
        <w:tabs>
          <w:tab w:val="left" w:pos="7380"/>
        </w:tabs>
        <w:jc w:val="right"/>
      </w:pPr>
    </w:p>
    <w:p w:rsidR="00422BCB" w:rsidRDefault="00422BCB" w:rsidP="00DD51E6">
      <w:pPr>
        <w:tabs>
          <w:tab w:val="left" w:pos="7380"/>
        </w:tabs>
        <w:jc w:val="right"/>
      </w:pPr>
    </w:p>
    <w:p w:rsidR="00422BCB" w:rsidRDefault="00422BCB" w:rsidP="00DD51E6">
      <w:pPr>
        <w:tabs>
          <w:tab w:val="left" w:pos="7380"/>
        </w:tabs>
        <w:jc w:val="right"/>
      </w:pPr>
    </w:p>
    <w:p w:rsidR="00422BCB" w:rsidRDefault="00422BCB" w:rsidP="00DD51E6">
      <w:pPr>
        <w:tabs>
          <w:tab w:val="left" w:pos="7380"/>
        </w:tabs>
        <w:jc w:val="right"/>
      </w:pPr>
    </w:p>
    <w:p w:rsidR="002A63EF" w:rsidRDefault="002A63EF" w:rsidP="00422BCB">
      <w:pPr>
        <w:tabs>
          <w:tab w:val="left" w:pos="7380"/>
        </w:tabs>
        <w:rPr>
          <w:sz w:val="22"/>
          <w:szCs w:val="22"/>
        </w:rPr>
      </w:pPr>
    </w:p>
    <w:p w:rsidR="002A63EF" w:rsidRDefault="002A63EF" w:rsidP="00422BCB">
      <w:pPr>
        <w:tabs>
          <w:tab w:val="left" w:pos="7380"/>
        </w:tabs>
        <w:rPr>
          <w:sz w:val="22"/>
          <w:szCs w:val="22"/>
        </w:rPr>
      </w:pPr>
    </w:p>
    <w:p w:rsidR="00436552" w:rsidRDefault="00436552" w:rsidP="00422BCB">
      <w:pPr>
        <w:tabs>
          <w:tab w:val="left" w:pos="7380"/>
        </w:tabs>
        <w:rPr>
          <w:sz w:val="26"/>
          <w:szCs w:val="26"/>
          <w:lang w:val="ru-RU"/>
        </w:rPr>
      </w:pPr>
    </w:p>
    <w:p w:rsidR="00436552" w:rsidRDefault="00436552" w:rsidP="00422BCB">
      <w:pPr>
        <w:tabs>
          <w:tab w:val="left" w:pos="7380"/>
        </w:tabs>
        <w:rPr>
          <w:sz w:val="26"/>
          <w:szCs w:val="26"/>
          <w:lang w:val="ru-RU"/>
        </w:rPr>
      </w:pPr>
    </w:p>
    <w:p w:rsidR="00436552" w:rsidRDefault="00436552" w:rsidP="00422BCB">
      <w:pPr>
        <w:tabs>
          <w:tab w:val="left" w:pos="7380"/>
        </w:tabs>
        <w:rPr>
          <w:sz w:val="26"/>
          <w:szCs w:val="26"/>
          <w:lang w:val="ru-RU"/>
        </w:rPr>
      </w:pPr>
    </w:p>
    <w:p w:rsidR="00436552" w:rsidRDefault="00436552" w:rsidP="00422BCB">
      <w:pPr>
        <w:tabs>
          <w:tab w:val="left" w:pos="7380"/>
        </w:tabs>
        <w:rPr>
          <w:sz w:val="26"/>
          <w:szCs w:val="26"/>
          <w:lang w:val="ru-RU"/>
        </w:rPr>
      </w:pPr>
    </w:p>
    <w:p w:rsidR="00436552" w:rsidRDefault="00436552" w:rsidP="00422BCB">
      <w:pPr>
        <w:tabs>
          <w:tab w:val="left" w:pos="7380"/>
        </w:tabs>
        <w:rPr>
          <w:sz w:val="26"/>
          <w:szCs w:val="26"/>
          <w:lang w:val="ru-RU"/>
        </w:rPr>
      </w:pPr>
    </w:p>
    <w:p w:rsidR="00436552" w:rsidRDefault="00436552" w:rsidP="00422BCB">
      <w:pPr>
        <w:tabs>
          <w:tab w:val="left" w:pos="7380"/>
        </w:tabs>
        <w:rPr>
          <w:sz w:val="26"/>
          <w:szCs w:val="26"/>
          <w:lang w:val="ru-RU"/>
        </w:rPr>
      </w:pPr>
    </w:p>
    <w:p w:rsidR="00422BCB" w:rsidRPr="00436552" w:rsidRDefault="00422BCB" w:rsidP="00422BCB">
      <w:pPr>
        <w:tabs>
          <w:tab w:val="left" w:pos="7380"/>
        </w:tabs>
        <w:rPr>
          <w:sz w:val="26"/>
          <w:szCs w:val="26"/>
        </w:rPr>
      </w:pPr>
      <w:r w:rsidRPr="00436552">
        <w:rPr>
          <w:sz w:val="26"/>
          <w:szCs w:val="26"/>
        </w:rPr>
        <w:t>З</w:t>
      </w:r>
      <w:r w:rsidR="002A63EF" w:rsidRPr="00436552">
        <w:rPr>
          <w:sz w:val="26"/>
          <w:szCs w:val="26"/>
        </w:rPr>
        <w:t xml:space="preserve"> 15</w:t>
      </w:r>
      <w:r w:rsidRPr="00436552">
        <w:rPr>
          <w:sz w:val="26"/>
          <w:szCs w:val="26"/>
        </w:rPr>
        <w:t xml:space="preserve"> травн</w:t>
      </w:r>
      <w:r w:rsidR="002A63EF" w:rsidRPr="00436552">
        <w:rPr>
          <w:sz w:val="26"/>
          <w:szCs w:val="26"/>
        </w:rPr>
        <w:t>я по 9 червня</w:t>
      </w:r>
      <w:r w:rsidRPr="00436552">
        <w:rPr>
          <w:sz w:val="26"/>
          <w:szCs w:val="26"/>
        </w:rPr>
        <w:t xml:space="preserve">  202</w:t>
      </w:r>
      <w:r w:rsidRPr="00436552">
        <w:rPr>
          <w:sz w:val="26"/>
          <w:szCs w:val="26"/>
          <w:lang w:val="ru-RU"/>
        </w:rPr>
        <w:t>1</w:t>
      </w:r>
      <w:r w:rsidRPr="00436552">
        <w:rPr>
          <w:sz w:val="26"/>
          <w:szCs w:val="26"/>
        </w:rPr>
        <w:t xml:space="preserve">  року </w:t>
      </w:r>
      <w:r w:rsidRPr="00436552">
        <w:rPr>
          <w:sz w:val="26"/>
          <w:szCs w:val="26"/>
          <w:lang w:val="ru-RU"/>
        </w:rPr>
        <w:t>на територорії Бучанської ОТГ</w:t>
      </w:r>
      <w:r w:rsidRPr="00436552">
        <w:rPr>
          <w:sz w:val="26"/>
          <w:szCs w:val="26"/>
        </w:rPr>
        <w:t xml:space="preserve"> було висаджено дерев – </w:t>
      </w:r>
      <w:r w:rsidR="002A63EF" w:rsidRPr="00436552">
        <w:rPr>
          <w:sz w:val="26"/>
          <w:szCs w:val="26"/>
        </w:rPr>
        <w:t>65</w:t>
      </w:r>
      <w:r w:rsidRPr="00436552">
        <w:rPr>
          <w:sz w:val="26"/>
          <w:szCs w:val="26"/>
        </w:rPr>
        <w:t xml:space="preserve"> шт., квіти – </w:t>
      </w:r>
      <w:r w:rsidR="002A63EF" w:rsidRPr="00436552">
        <w:rPr>
          <w:sz w:val="26"/>
          <w:szCs w:val="26"/>
        </w:rPr>
        <w:t>3942</w:t>
      </w:r>
      <w:r w:rsidRPr="00436552">
        <w:rPr>
          <w:sz w:val="26"/>
          <w:szCs w:val="26"/>
        </w:rPr>
        <w:t xml:space="preserve"> шт.</w:t>
      </w:r>
    </w:p>
    <w:p w:rsidR="00422BCB" w:rsidRDefault="00422BCB" w:rsidP="00DD51E6">
      <w:pPr>
        <w:tabs>
          <w:tab w:val="left" w:pos="7380"/>
        </w:tabs>
        <w:jc w:val="right"/>
      </w:pPr>
    </w:p>
    <w:p w:rsidR="00422BCB" w:rsidRDefault="00422BCB" w:rsidP="00DD51E6">
      <w:pPr>
        <w:tabs>
          <w:tab w:val="left" w:pos="7380"/>
        </w:tabs>
        <w:jc w:val="right"/>
      </w:pPr>
    </w:p>
    <w:p w:rsidR="00303431" w:rsidRDefault="00303431" w:rsidP="00DD51E6">
      <w:pPr>
        <w:tabs>
          <w:tab w:val="left" w:pos="7380"/>
        </w:tabs>
        <w:jc w:val="right"/>
        <w:sectPr w:rsidR="00303431" w:rsidSect="00303431">
          <w:type w:val="continuous"/>
          <w:pgSz w:w="11906" w:h="16838"/>
          <w:pgMar w:top="567" w:right="1134" w:bottom="567" w:left="1701" w:header="708" w:footer="708" w:gutter="0"/>
          <w:cols w:space="708"/>
          <w:docGrid w:linePitch="360"/>
        </w:sectPr>
      </w:pPr>
    </w:p>
    <w:p w:rsidR="00422BCB" w:rsidRPr="00AD72FA" w:rsidRDefault="00422BCB" w:rsidP="00DD51E6">
      <w:pPr>
        <w:tabs>
          <w:tab w:val="left" w:pos="7380"/>
        </w:tabs>
        <w:jc w:val="right"/>
      </w:pPr>
    </w:p>
    <w:sectPr w:rsidR="00422BCB" w:rsidRPr="00AD72FA" w:rsidSect="00303431">
      <w:type w:val="continuous"/>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1">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3">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4">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6">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3">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6">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7">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9">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8"/>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7"/>
  </w:num>
  <w:num w:numId="7">
    <w:abstractNumId w:val="30"/>
  </w:num>
  <w:num w:numId="8">
    <w:abstractNumId w:val="16"/>
  </w:num>
  <w:num w:numId="9">
    <w:abstractNumId w:val="3"/>
  </w:num>
  <w:num w:numId="10">
    <w:abstractNumId w:val="0"/>
  </w:num>
  <w:num w:numId="11">
    <w:abstractNumId w:val="31"/>
  </w:num>
  <w:num w:numId="12">
    <w:abstractNumId w:val="13"/>
  </w:num>
  <w:num w:numId="13">
    <w:abstractNumId w:val="33"/>
  </w:num>
  <w:num w:numId="14">
    <w:abstractNumId w:val="19"/>
  </w:num>
  <w:num w:numId="15">
    <w:abstractNumId w:val="5"/>
  </w:num>
  <w:num w:numId="16">
    <w:abstractNumId w:val="25"/>
  </w:num>
  <w:num w:numId="17">
    <w:abstractNumId w:val="1"/>
  </w:num>
  <w:num w:numId="18">
    <w:abstractNumId w:val="20"/>
  </w:num>
  <w:num w:numId="19">
    <w:abstractNumId w:val="26"/>
  </w:num>
  <w:num w:numId="20">
    <w:abstractNumId w:val="24"/>
  </w:num>
  <w:num w:numId="21">
    <w:abstractNumId w:val="2"/>
  </w:num>
  <w:num w:numId="22">
    <w:abstractNumId w:val="22"/>
  </w:num>
  <w:num w:numId="23">
    <w:abstractNumId w:val="14"/>
  </w:num>
  <w:num w:numId="24">
    <w:abstractNumId w:val="17"/>
  </w:num>
  <w:num w:numId="25">
    <w:abstractNumId w:val="36"/>
  </w:num>
  <w:num w:numId="26">
    <w:abstractNumId w:val="21"/>
  </w:num>
  <w:num w:numId="27">
    <w:abstractNumId w:val="23"/>
  </w:num>
  <w:num w:numId="28">
    <w:abstractNumId w:val="10"/>
  </w:num>
  <w:num w:numId="29">
    <w:abstractNumId w:val="7"/>
  </w:num>
  <w:num w:numId="30">
    <w:abstractNumId w:val="4"/>
  </w:num>
  <w:num w:numId="31">
    <w:abstractNumId w:val="32"/>
  </w:num>
  <w:num w:numId="32">
    <w:abstractNumId w:val="15"/>
  </w:num>
  <w:num w:numId="33">
    <w:abstractNumId w:val="18"/>
  </w:num>
  <w:num w:numId="34">
    <w:abstractNumId w:val="28"/>
  </w:num>
  <w:num w:numId="35">
    <w:abstractNumId w:val="39"/>
  </w:num>
  <w:num w:numId="36">
    <w:abstractNumId w:val="9"/>
  </w:num>
  <w:num w:numId="37">
    <w:abstractNumId w:val="8"/>
  </w:num>
  <w:num w:numId="38">
    <w:abstractNumId w:val="34"/>
  </w:num>
  <w:num w:numId="39">
    <w:abstractNumId w:val="35"/>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4CBA"/>
    <w:rsid w:val="000651E7"/>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4E2B"/>
    <w:rsid w:val="0009548F"/>
    <w:rsid w:val="000958F8"/>
    <w:rsid w:val="0009646C"/>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836"/>
    <w:rsid w:val="00217475"/>
    <w:rsid w:val="00221B85"/>
    <w:rsid w:val="0022305B"/>
    <w:rsid w:val="00223CDD"/>
    <w:rsid w:val="002253B8"/>
    <w:rsid w:val="0022547B"/>
    <w:rsid w:val="00225CA9"/>
    <w:rsid w:val="002320C8"/>
    <w:rsid w:val="00233A7C"/>
    <w:rsid w:val="00234C6B"/>
    <w:rsid w:val="00234E9D"/>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5543"/>
    <w:rsid w:val="002859A8"/>
    <w:rsid w:val="00286DE9"/>
    <w:rsid w:val="00287103"/>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2B17"/>
    <w:rsid w:val="003C3573"/>
    <w:rsid w:val="003C3CC7"/>
    <w:rsid w:val="003C3F57"/>
    <w:rsid w:val="003C4BE8"/>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2BCB"/>
    <w:rsid w:val="004245D6"/>
    <w:rsid w:val="00424E04"/>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62"/>
    <w:rsid w:val="00444C2E"/>
    <w:rsid w:val="00444CE1"/>
    <w:rsid w:val="00445574"/>
    <w:rsid w:val="00446449"/>
    <w:rsid w:val="004477D5"/>
    <w:rsid w:val="00450D30"/>
    <w:rsid w:val="00450F08"/>
    <w:rsid w:val="00453D9A"/>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37E"/>
    <w:rsid w:val="004F6334"/>
    <w:rsid w:val="004F6674"/>
    <w:rsid w:val="004F6D89"/>
    <w:rsid w:val="004F76C1"/>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41B1E"/>
    <w:rsid w:val="0054303B"/>
    <w:rsid w:val="00546163"/>
    <w:rsid w:val="005519F1"/>
    <w:rsid w:val="005536B9"/>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24DE"/>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195"/>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3E8B"/>
    <w:rsid w:val="00726C2E"/>
    <w:rsid w:val="00726CD5"/>
    <w:rsid w:val="0072764D"/>
    <w:rsid w:val="00727F48"/>
    <w:rsid w:val="00731F1B"/>
    <w:rsid w:val="0073372D"/>
    <w:rsid w:val="00733B37"/>
    <w:rsid w:val="00733E53"/>
    <w:rsid w:val="00736358"/>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F01C8"/>
    <w:rsid w:val="007F0DA2"/>
    <w:rsid w:val="007F0FE6"/>
    <w:rsid w:val="007F156B"/>
    <w:rsid w:val="007F1DA6"/>
    <w:rsid w:val="007F7601"/>
    <w:rsid w:val="0080069B"/>
    <w:rsid w:val="008022F2"/>
    <w:rsid w:val="00803E88"/>
    <w:rsid w:val="00805301"/>
    <w:rsid w:val="008070E7"/>
    <w:rsid w:val="00807B5F"/>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90F91"/>
    <w:rsid w:val="0089172D"/>
    <w:rsid w:val="00893268"/>
    <w:rsid w:val="008947AD"/>
    <w:rsid w:val="00896125"/>
    <w:rsid w:val="008A0167"/>
    <w:rsid w:val="008A11C4"/>
    <w:rsid w:val="008A1582"/>
    <w:rsid w:val="008A1657"/>
    <w:rsid w:val="008A33C3"/>
    <w:rsid w:val="008A3AEF"/>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3BC"/>
    <w:rsid w:val="009039CE"/>
    <w:rsid w:val="009050F2"/>
    <w:rsid w:val="009071CA"/>
    <w:rsid w:val="00915833"/>
    <w:rsid w:val="00916A47"/>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776F"/>
    <w:rsid w:val="009A1E72"/>
    <w:rsid w:val="009A3A69"/>
    <w:rsid w:val="009A4E31"/>
    <w:rsid w:val="009A50DB"/>
    <w:rsid w:val="009A5660"/>
    <w:rsid w:val="009A5EDF"/>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AA6"/>
    <w:rsid w:val="00AA6F00"/>
    <w:rsid w:val="00AB0DAB"/>
    <w:rsid w:val="00AB1BC9"/>
    <w:rsid w:val="00AB2441"/>
    <w:rsid w:val="00AB4E41"/>
    <w:rsid w:val="00AB5CB0"/>
    <w:rsid w:val="00AB66BE"/>
    <w:rsid w:val="00AB6A4C"/>
    <w:rsid w:val="00AB6CC8"/>
    <w:rsid w:val="00AC0E30"/>
    <w:rsid w:val="00AC2063"/>
    <w:rsid w:val="00AC7DAD"/>
    <w:rsid w:val="00AD0B94"/>
    <w:rsid w:val="00AD33E7"/>
    <w:rsid w:val="00AD3516"/>
    <w:rsid w:val="00AD4219"/>
    <w:rsid w:val="00AD4B7B"/>
    <w:rsid w:val="00AD6A35"/>
    <w:rsid w:val="00AD6B8B"/>
    <w:rsid w:val="00AD6FD7"/>
    <w:rsid w:val="00AD7CC5"/>
    <w:rsid w:val="00AE02E7"/>
    <w:rsid w:val="00AE07FC"/>
    <w:rsid w:val="00AE1CFF"/>
    <w:rsid w:val="00AE5C69"/>
    <w:rsid w:val="00AE6C47"/>
    <w:rsid w:val="00AF1881"/>
    <w:rsid w:val="00AF1C31"/>
    <w:rsid w:val="00AF1FE0"/>
    <w:rsid w:val="00AF353D"/>
    <w:rsid w:val="00AF41ED"/>
    <w:rsid w:val="00AF5B59"/>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0054"/>
    <w:rsid w:val="00B411F9"/>
    <w:rsid w:val="00B4167C"/>
    <w:rsid w:val="00B43184"/>
    <w:rsid w:val="00B438AB"/>
    <w:rsid w:val="00B461FC"/>
    <w:rsid w:val="00B47372"/>
    <w:rsid w:val="00B5191E"/>
    <w:rsid w:val="00B529F1"/>
    <w:rsid w:val="00B553FF"/>
    <w:rsid w:val="00B57273"/>
    <w:rsid w:val="00B57444"/>
    <w:rsid w:val="00B7465F"/>
    <w:rsid w:val="00B747E3"/>
    <w:rsid w:val="00B75304"/>
    <w:rsid w:val="00B76E55"/>
    <w:rsid w:val="00B800C2"/>
    <w:rsid w:val="00B819E4"/>
    <w:rsid w:val="00B81BAF"/>
    <w:rsid w:val="00B8367C"/>
    <w:rsid w:val="00B847E3"/>
    <w:rsid w:val="00B84AB7"/>
    <w:rsid w:val="00B84E55"/>
    <w:rsid w:val="00B86064"/>
    <w:rsid w:val="00B8649F"/>
    <w:rsid w:val="00B86E7E"/>
    <w:rsid w:val="00B87074"/>
    <w:rsid w:val="00B87C0C"/>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05B0"/>
    <w:rsid w:val="00BC142D"/>
    <w:rsid w:val="00BC2247"/>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41D9"/>
    <w:rsid w:val="00CC5EBB"/>
    <w:rsid w:val="00CC78E4"/>
    <w:rsid w:val="00CD0527"/>
    <w:rsid w:val="00CD0BDD"/>
    <w:rsid w:val="00CD1EC4"/>
    <w:rsid w:val="00CD2033"/>
    <w:rsid w:val="00CD31B4"/>
    <w:rsid w:val="00CD4236"/>
    <w:rsid w:val="00CD6D03"/>
    <w:rsid w:val="00CD715E"/>
    <w:rsid w:val="00CE01C4"/>
    <w:rsid w:val="00CE1892"/>
    <w:rsid w:val="00CE3752"/>
    <w:rsid w:val="00CE64AD"/>
    <w:rsid w:val="00CE7805"/>
    <w:rsid w:val="00CF0C2D"/>
    <w:rsid w:val="00CF1CC0"/>
    <w:rsid w:val="00CF2782"/>
    <w:rsid w:val="00CF3AB8"/>
    <w:rsid w:val="00CF4490"/>
    <w:rsid w:val="00CF5234"/>
    <w:rsid w:val="00CF7FD5"/>
    <w:rsid w:val="00D017E3"/>
    <w:rsid w:val="00D05FB5"/>
    <w:rsid w:val="00D06F7C"/>
    <w:rsid w:val="00D072E6"/>
    <w:rsid w:val="00D10F56"/>
    <w:rsid w:val="00D13A52"/>
    <w:rsid w:val="00D1429E"/>
    <w:rsid w:val="00D147AE"/>
    <w:rsid w:val="00D175A4"/>
    <w:rsid w:val="00D222C0"/>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5149"/>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4C13"/>
    <w:rsid w:val="00DB6585"/>
    <w:rsid w:val="00DB69DE"/>
    <w:rsid w:val="00DB7EE0"/>
    <w:rsid w:val="00DC1A41"/>
    <w:rsid w:val="00DC41DC"/>
    <w:rsid w:val="00DC51D9"/>
    <w:rsid w:val="00DC5211"/>
    <w:rsid w:val="00DC7C64"/>
    <w:rsid w:val="00DC7CEC"/>
    <w:rsid w:val="00DD09B9"/>
    <w:rsid w:val="00DD3D86"/>
    <w:rsid w:val="00DD51E6"/>
    <w:rsid w:val="00DD5668"/>
    <w:rsid w:val="00DE00B8"/>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D17"/>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5815"/>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5A2"/>
    <w:rsid w:val="00F93823"/>
    <w:rsid w:val="00F955E5"/>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1859"/>
    <w:rsid w:val="00FD2697"/>
    <w:rsid w:val="00FD28C7"/>
    <w:rsid w:val="00FD4A29"/>
    <w:rsid w:val="00FD5AA3"/>
    <w:rsid w:val="00FD71AD"/>
    <w:rsid w:val="00FD7A26"/>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ADC74-8108-4C68-AB94-6342B6C3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z w:val="32"/>
      <w:szCs w:val="20"/>
      <w14:shadow w14:blurRad="50800" w14:dist="38100" w14:dir="2700000" w14:sx="100000" w14:sy="100000" w14:kx="0" w14:ky="0" w14:algn="tl">
        <w14:srgbClr w14:val="000000">
          <w14:alpha w14:val="60000"/>
        </w14:srgbClr>
      </w14:shadow>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7CE1C-D0D8-4072-B74D-BF8F20871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1670</Words>
  <Characters>9524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User</cp:lastModifiedBy>
  <cp:revision>2</cp:revision>
  <cp:lastPrinted>2021-06-22T06:16:00Z</cp:lastPrinted>
  <dcterms:created xsi:type="dcterms:W3CDTF">2021-07-01T05:04:00Z</dcterms:created>
  <dcterms:modified xsi:type="dcterms:W3CDTF">2021-07-01T05:04:00Z</dcterms:modified>
</cp:coreProperties>
</file>